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24C" w:rsidRPr="006552D3" w:rsidRDefault="0023724C" w:rsidP="0023724C">
      <w:pPr>
        <w:spacing w:after="0" w:line="240" w:lineRule="auto"/>
        <w:jc w:val="center"/>
        <w:rPr>
          <w:rFonts w:ascii="Times New Roman" w:hAnsi="Times New Roman" w:cs="Times New Roman"/>
          <w:sz w:val="20"/>
        </w:rPr>
      </w:pPr>
      <w:r w:rsidRPr="006552D3">
        <w:rPr>
          <w:rFonts w:ascii="Times New Roman" w:hAnsi="Times New Roman" w:cs="Times New Roman"/>
          <w:sz w:val="24"/>
        </w:rPr>
        <w:t xml:space="preserve">Управление образования Артемовского </w:t>
      </w:r>
      <w:r w:rsidR="00482621">
        <w:rPr>
          <w:rFonts w:ascii="Times New Roman" w:hAnsi="Times New Roman" w:cs="Times New Roman"/>
          <w:sz w:val="24"/>
        </w:rPr>
        <w:t>муниципального</w:t>
      </w:r>
      <w:r w:rsidRPr="006552D3">
        <w:rPr>
          <w:rFonts w:ascii="Times New Roman" w:hAnsi="Times New Roman" w:cs="Times New Roman"/>
          <w:sz w:val="24"/>
        </w:rPr>
        <w:t xml:space="preserve"> округа</w:t>
      </w:r>
    </w:p>
    <w:tbl>
      <w:tblPr>
        <w:tblStyle w:val="a7"/>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
      <w:tblGrid>
        <w:gridCol w:w="3887"/>
        <w:gridCol w:w="2759"/>
        <w:gridCol w:w="2960"/>
      </w:tblGrid>
      <w:tr w:rsidR="0023724C" w:rsidRPr="006552D3" w:rsidTr="00F73F59">
        <w:tc>
          <w:tcPr>
            <w:tcW w:w="9606" w:type="dxa"/>
            <w:gridSpan w:val="3"/>
            <w:hideMark/>
          </w:tcPr>
          <w:p w:rsidR="0023724C" w:rsidRPr="006552D3" w:rsidRDefault="0023724C" w:rsidP="00F73F59">
            <w:pPr>
              <w:jc w:val="center"/>
              <w:rPr>
                <w:sz w:val="24"/>
                <w:szCs w:val="28"/>
              </w:rPr>
            </w:pPr>
            <w:r w:rsidRPr="006552D3">
              <w:rPr>
                <w:sz w:val="24"/>
                <w:szCs w:val="28"/>
              </w:rPr>
              <w:t xml:space="preserve">Муниципальное бюджетное общеобразовательное учреждение </w:t>
            </w:r>
            <w:r w:rsidRPr="006552D3">
              <w:rPr>
                <w:sz w:val="24"/>
                <w:szCs w:val="28"/>
              </w:rPr>
              <w:br/>
              <w:t>«Средняя общеобразовательная школа № 16»</w:t>
            </w:r>
          </w:p>
          <w:p w:rsidR="0023724C" w:rsidRPr="006552D3" w:rsidRDefault="0023724C" w:rsidP="00F73F59">
            <w:pPr>
              <w:jc w:val="center"/>
              <w:rPr>
                <w:sz w:val="24"/>
                <w:szCs w:val="28"/>
              </w:rPr>
            </w:pPr>
            <w:r w:rsidRPr="006552D3">
              <w:rPr>
                <w:sz w:val="24"/>
                <w:szCs w:val="28"/>
              </w:rPr>
              <w:t>(МБОУ «СОШ № 16»)</w:t>
            </w:r>
          </w:p>
        </w:tc>
      </w:tr>
      <w:tr w:rsidR="0023724C" w:rsidRPr="006552D3" w:rsidTr="00F73F59">
        <w:tc>
          <w:tcPr>
            <w:tcW w:w="9606" w:type="dxa"/>
            <w:gridSpan w:val="3"/>
            <w:tcBorders>
              <w:top w:val="nil"/>
              <w:left w:val="nil"/>
              <w:bottom w:val="single" w:sz="4" w:space="0" w:color="auto"/>
              <w:right w:val="nil"/>
            </w:tcBorders>
            <w:hideMark/>
          </w:tcPr>
          <w:p w:rsidR="0023724C" w:rsidRPr="006552D3" w:rsidRDefault="0023724C" w:rsidP="00F73F59">
            <w:pPr>
              <w:spacing w:before="480"/>
              <w:jc w:val="center"/>
              <w:rPr>
                <w:sz w:val="18"/>
              </w:rPr>
            </w:pPr>
            <w:r w:rsidRPr="006552D3">
              <w:rPr>
                <w:sz w:val="24"/>
                <w:szCs w:val="28"/>
              </w:rPr>
              <w:t xml:space="preserve">ПРИКАЗ </w:t>
            </w:r>
          </w:p>
        </w:tc>
      </w:tr>
      <w:tr w:rsidR="0023724C" w:rsidRPr="006552D3" w:rsidTr="00F73F59">
        <w:tc>
          <w:tcPr>
            <w:tcW w:w="3887" w:type="dxa"/>
            <w:tcBorders>
              <w:top w:val="single" w:sz="4" w:space="0" w:color="auto"/>
              <w:left w:val="nil"/>
              <w:bottom w:val="nil"/>
              <w:right w:val="nil"/>
            </w:tcBorders>
            <w:hideMark/>
          </w:tcPr>
          <w:p w:rsidR="0023724C" w:rsidRPr="00A65D23" w:rsidRDefault="0023724C" w:rsidP="00482621">
            <w:pPr>
              <w:spacing w:before="240"/>
              <w:rPr>
                <w:sz w:val="24"/>
                <w:szCs w:val="28"/>
              </w:rPr>
            </w:pPr>
            <w:r>
              <w:rPr>
                <w:sz w:val="24"/>
                <w:szCs w:val="28"/>
              </w:rPr>
              <w:t>0</w:t>
            </w:r>
            <w:r w:rsidR="00482621">
              <w:rPr>
                <w:sz w:val="24"/>
                <w:szCs w:val="28"/>
              </w:rPr>
              <w:t>5</w:t>
            </w:r>
            <w:r w:rsidRPr="00A65D23">
              <w:rPr>
                <w:sz w:val="24"/>
                <w:szCs w:val="28"/>
              </w:rPr>
              <w:t>.09.202</w:t>
            </w:r>
            <w:r w:rsidR="00482621">
              <w:rPr>
                <w:sz w:val="24"/>
                <w:szCs w:val="28"/>
              </w:rPr>
              <w:t>5</w:t>
            </w:r>
            <w:r w:rsidRPr="00A65D23">
              <w:rPr>
                <w:sz w:val="24"/>
                <w:szCs w:val="28"/>
              </w:rPr>
              <w:t xml:space="preserve"> г.</w:t>
            </w:r>
          </w:p>
        </w:tc>
        <w:tc>
          <w:tcPr>
            <w:tcW w:w="2759" w:type="dxa"/>
            <w:tcBorders>
              <w:top w:val="single" w:sz="4" w:space="0" w:color="auto"/>
              <w:left w:val="nil"/>
              <w:bottom w:val="nil"/>
              <w:right w:val="nil"/>
            </w:tcBorders>
          </w:tcPr>
          <w:p w:rsidR="0023724C" w:rsidRPr="00A65D23" w:rsidRDefault="0023724C" w:rsidP="00F73F59">
            <w:pPr>
              <w:spacing w:before="240"/>
              <w:jc w:val="center"/>
              <w:rPr>
                <w:sz w:val="24"/>
                <w:szCs w:val="28"/>
              </w:rPr>
            </w:pPr>
          </w:p>
        </w:tc>
        <w:tc>
          <w:tcPr>
            <w:tcW w:w="2960" w:type="dxa"/>
            <w:tcBorders>
              <w:top w:val="single" w:sz="4" w:space="0" w:color="auto"/>
              <w:left w:val="nil"/>
              <w:bottom w:val="nil"/>
              <w:right w:val="nil"/>
            </w:tcBorders>
            <w:hideMark/>
          </w:tcPr>
          <w:p w:rsidR="0023724C" w:rsidRPr="00A65D23" w:rsidRDefault="0023724C" w:rsidP="00482621">
            <w:pPr>
              <w:spacing w:before="240"/>
              <w:ind w:firstLine="1872"/>
              <w:rPr>
                <w:sz w:val="24"/>
                <w:szCs w:val="28"/>
              </w:rPr>
            </w:pPr>
            <w:r w:rsidRPr="00A65D23">
              <w:rPr>
                <w:sz w:val="24"/>
                <w:szCs w:val="28"/>
              </w:rPr>
              <w:t>№</w:t>
            </w:r>
            <w:r w:rsidR="004D69E8">
              <w:rPr>
                <w:sz w:val="24"/>
                <w:szCs w:val="28"/>
              </w:rPr>
              <w:t xml:space="preserve"> </w:t>
            </w:r>
            <w:r w:rsidRPr="00A65D23">
              <w:rPr>
                <w:sz w:val="24"/>
                <w:szCs w:val="28"/>
              </w:rPr>
              <w:t xml:space="preserve"> </w:t>
            </w:r>
            <w:r w:rsidR="00482621">
              <w:rPr>
                <w:sz w:val="24"/>
                <w:szCs w:val="28"/>
              </w:rPr>
              <w:t>99</w:t>
            </w:r>
          </w:p>
        </w:tc>
      </w:tr>
      <w:tr w:rsidR="0023724C" w:rsidRPr="006552D3" w:rsidTr="00F73F59">
        <w:tc>
          <w:tcPr>
            <w:tcW w:w="3887" w:type="dxa"/>
            <w:hideMark/>
          </w:tcPr>
          <w:p w:rsidR="0023724C" w:rsidRPr="006552D3" w:rsidRDefault="0023724C" w:rsidP="00F73F59">
            <w:pPr>
              <w:spacing w:before="240"/>
              <w:rPr>
                <w:sz w:val="24"/>
                <w:szCs w:val="28"/>
              </w:rPr>
            </w:pPr>
            <w:r w:rsidRPr="006552D3">
              <w:rPr>
                <w:sz w:val="24"/>
                <w:szCs w:val="28"/>
              </w:rPr>
              <w:t>п. Сосновый Бор</w:t>
            </w:r>
          </w:p>
        </w:tc>
        <w:tc>
          <w:tcPr>
            <w:tcW w:w="2759" w:type="dxa"/>
          </w:tcPr>
          <w:p w:rsidR="0023724C" w:rsidRPr="006552D3" w:rsidRDefault="0023724C" w:rsidP="00F73F59">
            <w:pPr>
              <w:spacing w:before="240"/>
              <w:jc w:val="center"/>
              <w:rPr>
                <w:b/>
                <w:sz w:val="24"/>
                <w:szCs w:val="28"/>
              </w:rPr>
            </w:pPr>
          </w:p>
        </w:tc>
        <w:tc>
          <w:tcPr>
            <w:tcW w:w="2960" w:type="dxa"/>
          </w:tcPr>
          <w:p w:rsidR="0023724C" w:rsidRPr="006552D3" w:rsidRDefault="0023724C" w:rsidP="00F73F59">
            <w:pPr>
              <w:spacing w:before="240"/>
              <w:rPr>
                <w:sz w:val="18"/>
              </w:rPr>
            </w:pPr>
          </w:p>
        </w:tc>
      </w:tr>
      <w:tr w:rsidR="0023724C" w:rsidTr="00F73F59">
        <w:tc>
          <w:tcPr>
            <w:tcW w:w="9606" w:type="dxa"/>
            <w:gridSpan w:val="3"/>
          </w:tcPr>
          <w:p w:rsidR="0023724C" w:rsidRDefault="0023724C" w:rsidP="00F73F59">
            <w:pPr>
              <w:jc w:val="center"/>
              <w:rPr>
                <w:b/>
                <w:color w:val="000000"/>
                <w:sz w:val="28"/>
                <w:szCs w:val="28"/>
              </w:rPr>
            </w:pPr>
          </w:p>
        </w:tc>
      </w:tr>
    </w:tbl>
    <w:p w:rsidR="00C64A5A" w:rsidRPr="0023724C" w:rsidRDefault="00046A6F" w:rsidP="00C64A5A">
      <w:pPr>
        <w:spacing w:after="0" w:line="240" w:lineRule="auto"/>
        <w:ind w:right="3"/>
        <w:jc w:val="center"/>
        <w:rPr>
          <w:rFonts w:ascii="Times New Roman" w:hAnsi="Times New Roman" w:cs="Times New Roman"/>
          <w:sz w:val="28"/>
          <w:szCs w:val="26"/>
        </w:rPr>
      </w:pPr>
      <w:r w:rsidRPr="0023724C">
        <w:rPr>
          <w:rFonts w:ascii="Times New Roman" w:hAnsi="Times New Roman" w:cs="Times New Roman"/>
          <w:sz w:val="28"/>
          <w:szCs w:val="26"/>
        </w:rPr>
        <w:t>О</w:t>
      </w:r>
      <w:r w:rsidR="00C64A5A" w:rsidRPr="0023724C">
        <w:rPr>
          <w:rFonts w:ascii="Times New Roman" w:hAnsi="Times New Roman" w:cs="Times New Roman"/>
          <w:sz w:val="28"/>
          <w:szCs w:val="26"/>
        </w:rPr>
        <w:t>б организации и</w:t>
      </w:r>
      <w:r w:rsidRPr="0023724C">
        <w:rPr>
          <w:rFonts w:ascii="Times New Roman" w:hAnsi="Times New Roman" w:cs="Times New Roman"/>
          <w:sz w:val="28"/>
          <w:szCs w:val="26"/>
        </w:rPr>
        <w:t xml:space="preserve"> проведении школьного этапа </w:t>
      </w:r>
    </w:p>
    <w:p w:rsidR="00C64A5A" w:rsidRPr="0023724C" w:rsidRDefault="00482621" w:rsidP="00C64A5A">
      <w:pPr>
        <w:spacing w:after="0" w:line="240" w:lineRule="auto"/>
        <w:ind w:right="3"/>
        <w:jc w:val="center"/>
        <w:rPr>
          <w:rFonts w:ascii="Times New Roman" w:hAnsi="Times New Roman" w:cs="Times New Roman"/>
          <w:sz w:val="28"/>
          <w:szCs w:val="26"/>
        </w:rPr>
      </w:pPr>
      <w:r>
        <w:rPr>
          <w:rFonts w:ascii="Times New Roman" w:hAnsi="Times New Roman" w:cs="Times New Roman"/>
          <w:sz w:val="28"/>
          <w:szCs w:val="26"/>
        </w:rPr>
        <w:t>в</w:t>
      </w:r>
      <w:r w:rsidR="00046A6F" w:rsidRPr="0023724C">
        <w:rPr>
          <w:rFonts w:ascii="Times New Roman" w:hAnsi="Times New Roman" w:cs="Times New Roman"/>
          <w:sz w:val="28"/>
          <w:szCs w:val="26"/>
        </w:rPr>
        <w:t>сероссийской олимпиады школьников в МБОУ «СОШ №16»</w:t>
      </w:r>
    </w:p>
    <w:p w:rsidR="00046A6F" w:rsidRDefault="00FF7990" w:rsidP="00C64A5A">
      <w:pPr>
        <w:spacing w:after="0" w:line="240" w:lineRule="auto"/>
        <w:ind w:right="3"/>
        <w:jc w:val="center"/>
        <w:rPr>
          <w:rFonts w:ascii="Times New Roman" w:hAnsi="Times New Roman" w:cs="Times New Roman"/>
          <w:sz w:val="28"/>
          <w:szCs w:val="26"/>
        </w:rPr>
      </w:pPr>
      <w:r>
        <w:rPr>
          <w:rFonts w:ascii="Times New Roman" w:hAnsi="Times New Roman" w:cs="Times New Roman"/>
          <w:sz w:val="28"/>
          <w:szCs w:val="26"/>
        </w:rPr>
        <w:t xml:space="preserve"> в 202</w:t>
      </w:r>
      <w:r w:rsidR="00482621">
        <w:rPr>
          <w:rFonts w:ascii="Times New Roman" w:hAnsi="Times New Roman" w:cs="Times New Roman"/>
          <w:sz w:val="28"/>
          <w:szCs w:val="26"/>
        </w:rPr>
        <w:t>5</w:t>
      </w:r>
      <w:r w:rsidR="00046A6F" w:rsidRPr="0023724C">
        <w:rPr>
          <w:rFonts w:ascii="Times New Roman" w:hAnsi="Times New Roman" w:cs="Times New Roman"/>
          <w:sz w:val="28"/>
          <w:szCs w:val="26"/>
        </w:rPr>
        <w:t>-202</w:t>
      </w:r>
      <w:r w:rsidR="00482621">
        <w:rPr>
          <w:rFonts w:ascii="Times New Roman" w:hAnsi="Times New Roman" w:cs="Times New Roman"/>
          <w:sz w:val="28"/>
          <w:szCs w:val="26"/>
        </w:rPr>
        <w:t>6</w:t>
      </w:r>
      <w:r w:rsidR="00046A6F" w:rsidRPr="0023724C">
        <w:rPr>
          <w:rFonts w:ascii="Times New Roman" w:hAnsi="Times New Roman" w:cs="Times New Roman"/>
          <w:sz w:val="28"/>
          <w:szCs w:val="26"/>
        </w:rPr>
        <w:t xml:space="preserve"> учебном году</w:t>
      </w:r>
    </w:p>
    <w:p w:rsidR="0023724C" w:rsidRPr="0023724C" w:rsidRDefault="0023724C" w:rsidP="00C64A5A">
      <w:pPr>
        <w:spacing w:after="0" w:line="240" w:lineRule="auto"/>
        <w:ind w:right="3"/>
        <w:jc w:val="center"/>
        <w:rPr>
          <w:rFonts w:ascii="Times New Roman" w:hAnsi="Times New Roman" w:cs="Times New Roman"/>
          <w:sz w:val="28"/>
          <w:szCs w:val="26"/>
        </w:rPr>
      </w:pPr>
    </w:p>
    <w:p w:rsidR="00181FAD" w:rsidRPr="00B0503A" w:rsidRDefault="00181FAD" w:rsidP="00181FAD">
      <w:pPr>
        <w:pStyle w:val="a3"/>
        <w:ind w:left="0" w:right="3" w:firstLine="709"/>
        <w:rPr>
          <w:sz w:val="24"/>
        </w:rPr>
      </w:pPr>
      <w:r w:rsidRPr="00B0503A">
        <w:rPr>
          <w:sz w:val="24"/>
        </w:rPr>
        <w:t xml:space="preserve">В соответствии с Порядком проведения всероссийской олимпиады  школьников, утвержденным приказом Министерства просвещения Российской Федерации </w:t>
      </w:r>
      <w:proofErr w:type="gramStart"/>
      <w:r w:rsidRPr="00B0503A">
        <w:rPr>
          <w:sz w:val="24"/>
        </w:rPr>
        <w:t>от</w:t>
      </w:r>
      <w:proofErr w:type="gramEnd"/>
      <w:r w:rsidRPr="00B0503A">
        <w:rPr>
          <w:sz w:val="24"/>
        </w:rPr>
        <w:t xml:space="preserve"> </w:t>
      </w:r>
      <w:proofErr w:type="gramStart"/>
      <w:r w:rsidRPr="00B0503A">
        <w:rPr>
          <w:sz w:val="24"/>
        </w:rPr>
        <w:t>27.11.2020 № 678 «Об утверждении Порядка проведения всероссийской олимпиады школьников»</w:t>
      </w:r>
      <w:r w:rsidR="00482621" w:rsidRPr="00B0503A">
        <w:rPr>
          <w:sz w:val="24"/>
        </w:rPr>
        <w:t xml:space="preserve"> (с изменениями)</w:t>
      </w:r>
      <w:r w:rsidRPr="00B0503A">
        <w:rPr>
          <w:sz w:val="24"/>
        </w:rPr>
        <w:t xml:space="preserve">, приказом Министерства образования Свердловской области от </w:t>
      </w:r>
      <w:r w:rsidR="00482621" w:rsidRPr="00B0503A">
        <w:rPr>
          <w:sz w:val="24"/>
        </w:rPr>
        <w:t>05.08.2025</w:t>
      </w:r>
      <w:r w:rsidRPr="00B0503A">
        <w:rPr>
          <w:sz w:val="24"/>
        </w:rPr>
        <w:t xml:space="preserve"> № </w:t>
      </w:r>
      <w:r w:rsidR="00482621" w:rsidRPr="00B0503A">
        <w:rPr>
          <w:sz w:val="24"/>
        </w:rPr>
        <w:t>331</w:t>
      </w:r>
      <w:r w:rsidRPr="00B0503A">
        <w:rPr>
          <w:sz w:val="24"/>
        </w:rPr>
        <w:t>-Д «Об обеспечении организации и проведения всероссийской олимпиады школьников в Свердловской области в 202</w:t>
      </w:r>
      <w:r w:rsidR="00482621" w:rsidRPr="00B0503A">
        <w:rPr>
          <w:sz w:val="24"/>
        </w:rPr>
        <w:t>5-</w:t>
      </w:r>
      <w:r w:rsidRPr="00B0503A">
        <w:rPr>
          <w:sz w:val="24"/>
        </w:rPr>
        <w:t>202</w:t>
      </w:r>
      <w:r w:rsidR="00482621" w:rsidRPr="00B0503A">
        <w:rPr>
          <w:sz w:val="24"/>
        </w:rPr>
        <w:t>6</w:t>
      </w:r>
      <w:r w:rsidRPr="00B0503A">
        <w:rPr>
          <w:sz w:val="24"/>
        </w:rPr>
        <w:t xml:space="preserve"> учебном году», приказом Министерства образования Свердловской области от </w:t>
      </w:r>
      <w:r w:rsidR="00482621" w:rsidRPr="00B0503A">
        <w:rPr>
          <w:sz w:val="24"/>
        </w:rPr>
        <w:t>04.09.2025</w:t>
      </w:r>
      <w:r w:rsidRPr="00B0503A">
        <w:rPr>
          <w:sz w:val="24"/>
        </w:rPr>
        <w:t xml:space="preserve"> № </w:t>
      </w:r>
      <w:r w:rsidR="00482621" w:rsidRPr="00B0503A">
        <w:rPr>
          <w:sz w:val="24"/>
        </w:rPr>
        <w:t>451</w:t>
      </w:r>
      <w:r w:rsidRPr="00B0503A">
        <w:rPr>
          <w:sz w:val="24"/>
        </w:rPr>
        <w:t xml:space="preserve">-Д </w:t>
      </w:r>
      <w:r w:rsidRPr="00B0503A">
        <w:rPr>
          <w:sz w:val="24"/>
        </w:rPr>
        <w:br/>
        <w:t xml:space="preserve">«Об организации и проведении школьного этапа всероссийской олимпиады школьников в Свердловской области в </w:t>
      </w:r>
      <w:r w:rsidR="00FF7990" w:rsidRPr="00B0503A">
        <w:rPr>
          <w:sz w:val="24"/>
        </w:rPr>
        <w:t>202</w:t>
      </w:r>
      <w:r w:rsidR="00482621" w:rsidRPr="00B0503A">
        <w:rPr>
          <w:sz w:val="24"/>
        </w:rPr>
        <w:t xml:space="preserve">5 – </w:t>
      </w:r>
      <w:r w:rsidRPr="00B0503A">
        <w:rPr>
          <w:sz w:val="24"/>
        </w:rPr>
        <w:t>202</w:t>
      </w:r>
      <w:r w:rsidR="00482621" w:rsidRPr="00B0503A">
        <w:rPr>
          <w:sz w:val="24"/>
        </w:rPr>
        <w:t xml:space="preserve">6 </w:t>
      </w:r>
      <w:r w:rsidRPr="00B0503A">
        <w:rPr>
          <w:sz w:val="24"/>
        </w:rPr>
        <w:t>учебном году», приказом</w:t>
      </w:r>
      <w:proofErr w:type="gramEnd"/>
      <w:r w:rsidRPr="00B0503A">
        <w:rPr>
          <w:sz w:val="24"/>
        </w:rPr>
        <w:t xml:space="preserve"> </w:t>
      </w:r>
      <w:proofErr w:type="gramStart"/>
      <w:r w:rsidRPr="00B0503A">
        <w:rPr>
          <w:sz w:val="24"/>
        </w:rPr>
        <w:t xml:space="preserve">Управления образования Артемовского </w:t>
      </w:r>
      <w:r w:rsidR="00482621" w:rsidRPr="00B0503A">
        <w:rPr>
          <w:sz w:val="24"/>
        </w:rPr>
        <w:t>муниципального</w:t>
      </w:r>
      <w:r w:rsidRPr="00B0503A">
        <w:rPr>
          <w:sz w:val="24"/>
        </w:rPr>
        <w:t xml:space="preserve"> округа от </w:t>
      </w:r>
      <w:r w:rsidR="00482621" w:rsidRPr="00B0503A">
        <w:rPr>
          <w:sz w:val="24"/>
        </w:rPr>
        <w:t>12</w:t>
      </w:r>
      <w:r w:rsidR="00FF7990" w:rsidRPr="00B0503A">
        <w:rPr>
          <w:sz w:val="24"/>
        </w:rPr>
        <w:t>.08</w:t>
      </w:r>
      <w:r w:rsidRPr="00B0503A">
        <w:rPr>
          <w:sz w:val="24"/>
        </w:rPr>
        <w:t>.202</w:t>
      </w:r>
      <w:r w:rsidR="00482621" w:rsidRPr="00B0503A">
        <w:rPr>
          <w:sz w:val="24"/>
        </w:rPr>
        <w:t>5</w:t>
      </w:r>
      <w:r w:rsidR="00FF7990" w:rsidRPr="00B0503A">
        <w:rPr>
          <w:sz w:val="24"/>
        </w:rPr>
        <w:t xml:space="preserve"> </w:t>
      </w:r>
      <w:r w:rsidRPr="00B0503A">
        <w:rPr>
          <w:sz w:val="24"/>
        </w:rPr>
        <w:t xml:space="preserve">№ </w:t>
      </w:r>
      <w:r w:rsidR="00482621" w:rsidRPr="00B0503A">
        <w:rPr>
          <w:sz w:val="24"/>
        </w:rPr>
        <w:t xml:space="preserve">234 </w:t>
      </w:r>
      <w:r w:rsidRPr="00B0503A">
        <w:rPr>
          <w:sz w:val="24"/>
        </w:rPr>
        <w:t>«Об обеспе</w:t>
      </w:r>
      <w:r w:rsidR="00482621" w:rsidRPr="00B0503A">
        <w:rPr>
          <w:sz w:val="24"/>
        </w:rPr>
        <w:t>чении организации и проведения в</w:t>
      </w:r>
      <w:r w:rsidRPr="00B0503A">
        <w:rPr>
          <w:sz w:val="24"/>
        </w:rPr>
        <w:t xml:space="preserve">сероссийской олимпиады школьников на территории Артемовского </w:t>
      </w:r>
      <w:r w:rsidR="00482621" w:rsidRPr="00B0503A">
        <w:rPr>
          <w:sz w:val="24"/>
        </w:rPr>
        <w:t>муниципального</w:t>
      </w:r>
      <w:r w:rsidRPr="00B0503A">
        <w:rPr>
          <w:sz w:val="24"/>
        </w:rPr>
        <w:t xml:space="preserve"> округа в 202</w:t>
      </w:r>
      <w:r w:rsidR="00482621" w:rsidRPr="00B0503A">
        <w:rPr>
          <w:sz w:val="24"/>
        </w:rPr>
        <w:t>5</w:t>
      </w:r>
      <w:r w:rsidRPr="00B0503A">
        <w:rPr>
          <w:sz w:val="24"/>
        </w:rPr>
        <w:t>-202</w:t>
      </w:r>
      <w:r w:rsidR="00482621" w:rsidRPr="00B0503A">
        <w:rPr>
          <w:sz w:val="24"/>
        </w:rPr>
        <w:t>6</w:t>
      </w:r>
      <w:r w:rsidRPr="00B0503A">
        <w:rPr>
          <w:sz w:val="24"/>
        </w:rPr>
        <w:t xml:space="preserve"> учебном году»</w:t>
      </w:r>
      <w:r w:rsidR="00482621" w:rsidRPr="00B0503A">
        <w:rPr>
          <w:sz w:val="24"/>
        </w:rPr>
        <w:t xml:space="preserve"> (с изменением)</w:t>
      </w:r>
      <w:r w:rsidR="00FF7990" w:rsidRPr="00B0503A">
        <w:rPr>
          <w:sz w:val="24"/>
        </w:rPr>
        <w:t>, приказом Управления образования Артемовского городского округа  от 0</w:t>
      </w:r>
      <w:r w:rsidR="00482621" w:rsidRPr="00B0503A">
        <w:rPr>
          <w:sz w:val="24"/>
        </w:rPr>
        <w:t>4</w:t>
      </w:r>
      <w:r w:rsidR="00FF7990" w:rsidRPr="00B0503A">
        <w:rPr>
          <w:sz w:val="24"/>
        </w:rPr>
        <w:t>.09.202</w:t>
      </w:r>
      <w:r w:rsidR="00482621" w:rsidRPr="00B0503A">
        <w:rPr>
          <w:sz w:val="24"/>
        </w:rPr>
        <w:t>5</w:t>
      </w:r>
      <w:r w:rsidR="00FF7990" w:rsidRPr="00B0503A">
        <w:rPr>
          <w:sz w:val="24"/>
        </w:rPr>
        <w:t xml:space="preserve"> № </w:t>
      </w:r>
      <w:r w:rsidR="00482621" w:rsidRPr="00B0503A">
        <w:rPr>
          <w:sz w:val="24"/>
        </w:rPr>
        <w:t>246</w:t>
      </w:r>
      <w:r w:rsidR="00FF7990" w:rsidRPr="00B0503A">
        <w:rPr>
          <w:sz w:val="24"/>
        </w:rPr>
        <w:t xml:space="preserve"> «О проведении школьного этапа всероссийской олимпиады школьников на территории Артемовского </w:t>
      </w:r>
      <w:r w:rsidR="00482621" w:rsidRPr="00B0503A">
        <w:rPr>
          <w:sz w:val="24"/>
        </w:rPr>
        <w:t xml:space="preserve">муниципального </w:t>
      </w:r>
      <w:r w:rsidR="00FF7990" w:rsidRPr="00B0503A">
        <w:rPr>
          <w:sz w:val="24"/>
        </w:rPr>
        <w:t>округа в 202</w:t>
      </w:r>
      <w:r w:rsidR="00482621" w:rsidRPr="00B0503A">
        <w:rPr>
          <w:sz w:val="24"/>
        </w:rPr>
        <w:t>5-2026</w:t>
      </w:r>
      <w:r w:rsidR="00FF7990" w:rsidRPr="00B0503A">
        <w:rPr>
          <w:sz w:val="24"/>
        </w:rPr>
        <w:t xml:space="preserve"> учебном году»</w:t>
      </w:r>
      <w:proofErr w:type="gramEnd"/>
    </w:p>
    <w:p w:rsidR="0023724C" w:rsidRPr="00032A53" w:rsidRDefault="0023724C" w:rsidP="00181FAD">
      <w:pPr>
        <w:pStyle w:val="a3"/>
        <w:ind w:left="0" w:right="3" w:firstLine="709"/>
        <w:rPr>
          <w:rFonts w:ascii="Liberation Serif" w:hAnsi="Liberation Serif"/>
        </w:rPr>
      </w:pPr>
    </w:p>
    <w:p w:rsidR="00181FAD" w:rsidRDefault="00181FAD" w:rsidP="00181FAD">
      <w:pPr>
        <w:pStyle w:val="a3"/>
        <w:ind w:left="0" w:firstLine="709"/>
        <w:jc w:val="left"/>
        <w:rPr>
          <w:rFonts w:ascii="Liberation Serif" w:hAnsi="Liberation Serif"/>
        </w:rPr>
      </w:pPr>
      <w:r w:rsidRPr="00032A53">
        <w:rPr>
          <w:rFonts w:ascii="Liberation Serif" w:hAnsi="Liberation Serif"/>
        </w:rPr>
        <w:t>ПРИКАЗЫВАЮ:</w:t>
      </w:r>
    </w:p>
    <w:p w:rsidR="00B0503A" w:rsidRPr="00B0503A" w:rsidRDefault="00FF7990" w:rsidP="00B0503A">
      <w:pPr>
        <w:pStyle w:val="a5"/>
        <w:numPr>
          <w:ilvl w:val="0"/>
          <w:numId w:val="1"/>
        </w:numPr>
        <w:tabs>
          <w:tab w:val="left" w:pos="567"/>
        </w:tabs>
        <w:rPr>
          <w:sz w:val="24"/>
          <w:szCs w:val="24"/>
        </w:rPr>
      </w:pPr>
      <w:r w:rsidRPr="00B0503A">
        <w:rPr>
          <w:sz w:val="24"/>
          <w:szCs w:val="24"/>
        </w:rPr>
        <w:t>Организовать и провести в МБОУ « СОШ № 16» школьный этап олимпиады с 1</w:t>
      </w:r>
      <w:r w:rsidR="00482621" w:rsidRPr="00B0503A">
        <w:rPr>
          <w:sz w:val="24"/>
          <w:szCs w:val="24"/>
        </w:rPr>
        <w:t>1</w:t>
      </w:r>
      <w:r w:rsidRPr="00B0503A">
        <w:rPr>
          <w:sz w:val="24"/>
          <w:szCs w:val="24"/>
        </w:rPr>
        <w:t xml:space="preserve"> сентября по </w:t>
      </w:r>
      <w:r w:rsidR="00482621" w:rsidRPr="00B0503A">
        <w:rPr>
          <w:sz w:val="24"/>
          <w:szCs w:val="24"/>
        </w:rPr>
        <w:t>24</w:t>
      </w:r>
      <w:r w:rsidRPr="00B0503A">
        <w:rPr>
          <w:sz w:val="24"/>
          <w:szCs w:val="24"/>
        </w:rPr>
        <w:t xml:space="preserve"> октября 202</w:t>
      </w:r>
      <w:r w:rsidR="00482621" w:rsidRPr="00B0503A">
        <w:rPr>
          <w:sz w:val="24"/>
          <w:szCs w:val="24"/>
        </w:rPr>
        <w:t>5 года</w:t>
      </w:r>
      <w:r w:rsidR="00B0503A" w:rsidRPr="00B0503A">
        <w:rPr>
          <w:sz w:val="24"/>
          <w:szCs w:val="24"/>
        </w:rPr>
        <w:t xml:space="preserve"> в соответствии с приказом Министерства просвещения Российской Федерации от 27.11.2020 № 678 «Об утверждении Порядка проведения всероссийской олимпиады школьников» </w:t>
      </w:r>
      <w:proofErr w:type="gramStart"/>
      <w:r w:rsidR="00B0503A" w:rsidRPr="00B0503A">
        <w:rPr>
          <w:sz w:val="24"/>
          <w:szCs w:val="24"/>
        </w:rPr>
        <w:t xml:space="preserve">( </w:t>
      </w:r>
      <w:proofErr w:type="gramEnd"/>
      <w:r w:rsidR="00B0503A" w:rsidRPr="00B0503A">
        <w:rPr>
          <w:sz w:val="24"/>
          <w:szCs w:val="24"/>
        </w:rPr>
        <w:t xml:space="preserve">с изменениями) (далее - Порядок проведения олимпиады), Положением о проведении школьного этапа всероссийской олимпиады школьников на территории Артемовского муниципального округа и санитарно-эпидемиологическими требованиями к условиям и организации обучения в общеобразовательных организациях, </w:t>
      </w:r>
      <w:proofErr w:type="gramStart"/>
      <w:r w:rsidR="00B0503A" w:rsidRPr="00B0503A">
        <w:rPr>
          <w:sz w:val="24"/>
          <w:szCs w:val="24"/>
        </w:rPr>
        <w:t>действующими</w:t>
      </w:r>
      <w:proofErr w:type="gramEnd"/>
      <w:r w:rsidR="00B0503A" w:rsidRPr="00B0503A">
        <w:rPr>
          <w:sz w:val="24"/>
          <w:szCs w:val="24"/>
        </w:rPr>
        <w:t xml:space="preserve"> на момент проведения олимпиады:</w:t>
      </w:r>
    </w:p>
    <w:p w:rsidR="00482621" w:rsidRPr="00B0503A" w:rsidRDefault="00482621" w:rsidP="00B0503A">
      <w:pPr>
        <w:pStyle w:val="a3"/>
        <w:jc w:val="left"/>
        <w:rPr>
          <w:sz w:val="24"/>
          <w:szCs w:val="24"/>
        </w:rPr>
      </w:pPr>
      <w:r w:rsidRPr="00B0503A">
        <w:rPr>
          <w:sz w:val="24"/>
          <w:szCs w:val="24"/>
        </w:rPr>
        <w:t>- по 6 образовательным предметам – математика, информатика, химия, биология, астрономия и физика (далее – 6 предметов) с использованием информационного ресурса «</w:t>
      </w:r>
      <w:proofErr w:type="spellStart"/>
      <w:r w:rsidRPr="00B0503A">
        <w:rPr>
          <w:sz w:val="24"/>
          <w:szCs w:val="24"/>
        </w:rPr>
        <w:t>Онлайн</w:t>
      </w:r>
      <w:proofErr w:type="spellEnd"/>
      <w:r w:rsidRPr="00B0503A">
        <w:rPr>
          <w:sz w:val="24"/>
          <w:szCs w:val="24"/>
        </w:rPr>
        <w:t xml:space="preserve"> – курсы Образовательного центра «Сириус» (далее – платформа «</w:t>
      </w:r>
      <w:proofErr w:type="spellStart"/>
      <w:r w:rsidRPr="00B0503A">
        <w:rPr>
          <w:sz w:val="24"/>
          <w:szCs w:val="24"/>
        </w:rPr>
        <w:t>Сириус</w:t>
      </w:r>
      <w:proofErr w:type="gramStart"/>
      <w:r w:rsidRPr="00B0503A">
        <w:rPr>
          <w:sz w:val="24"/>
          <w:szCs w:val="24"/>
        </w:rPr>
        <w:t>.К</w:t>
      </w:r>
      <w:proofErr w:type="gramEnd"/>
      <w:r w:rsidRPr="00B0503A">
        <w:rPr>
          <w:sz w:val="24"/>
          <w:szCs w:val="24"/>
        </w:rPr>
        <w:t>урсы</w:t>
      </w:r>
      <w:proofErr w:type="spellEnd"/>
      <w:r w:rsidRPr="00B0503A">
        <w:rPr>
          <w:sz w:val="24"/>
          <w:szCs w:val="24"/>
        </w:rPr>
        <w:t>») в информационно – телекоммуникационной  сети «Интернет» (далее – сеть «Интернет»);</w:t>
      </w:r>
    </w:p>
    <w:p w:rsidR="00FF4684" w:rsidRPr="00B0503A" w:rsidRDefault="00FF4684" w:rsidP="00B0503A">
      <w:pPr>
        <w:widowControl w:val="0"/>
        <w:tabs>
          <w:tab w:val="left" w:pos="567"/>
        </w:tabs>
        <w:autoSpaceDE w:val="0"/>
        <w:autoSpaceDN w:val="0"/>
        <w:spacing w:after="0" w:line="240" w:lineRule="auto"/>
        <w:ind w:left="142" w:firstLine="567"/>
        <w:jc w:val="both"/>
        <w:rPr>
          <w:rFonts w:ascii="Times New Roman" w:hAnsi="Times New Roman" w:cs="Times New Roman"/>
          <w:sz w:val="24"/>
          <w:szCs w:val="24"/>
        </w:rPr>
      </w:pPr>
      <w:proofErr w:type="gramStart"/>
      <w:r w:rsidRPr="00B0503A">
        <w:rPr>
          <w:rFonts w:ascii="Times New Roman" w:hAnsi="Times New Roman" w:cs="Times New Roman"/>
          <w:sz w:val="24"/>
          <w:szCs w:val="24"/>
        </w:rPr>
        <w:t>- по 1</w:t>
      </w:r>
      <w:r w:rsidR="00612D37">
        <w:rPr>
          <w:rFonts w:ascii="Times New Roman" w:hAnsi="Times New Roman" w:cs="Times New Roman"/>
          <w:sz w:val="24"/>
          <w:szCs w:val="24"/>
        </w:rPr>
        <w:t>3</w:t>
      </w:r>
      <w:r w:rsidRPr="00B0503A">
        <w:rPr>
          <w:rFonts w:ascii="Times New Roman" w:hAnsi="Times New Roman" w:cs="Times New Roman"/>
          <w:sz w:val="24"/>
          <w:szCs w:val="24"/>
        </w:rPr>
        <w:t xml:space="preserve"> общеобразовательным предметам - география, иностранный язык (английски</w:t>
      </w:r>
      <w:r w:rsidR="00612D37">
        <w:rPr>
          <w:rFonts w:ascii="Times New Roman" w:hAnsi="Times New Roman" w:cs="Times New Roman"/>
          <w:sz w:val="24"/>
          <w:szCs w:val="24"/>
        </w:rPr>
        <w:t>й</w:t>
      </w:r>
      <w:r w:rsidRPr="00B0503A">
        <w:rPr>
          <w:rFonts w:ascii="Times New Roman" w:hAnsi="Times New Roman" w:cs="Times New Roman"/>
          <w:sz w:val="24"/>
          <w:szCs w:val="24"/>
        </w:rPr>
        <w:t xml:space="preserve">), искусство (мировая художественная культура), история, литература, обществознание, основы безопасности и защиты Родины, право, русский язык, труд (технология), физическая культура, экология, экономика (далее – </w:t>
      </w:r>
      <w:r w:rsidRPr="00612D37">
        <w:rPr>
          <w:rFonts w:ascii="Times New Roman" w:hAnsi="Times New Roman" w:cs="Times New Roman"/>
          <w:sz w:val="24"/>
          <w:szCs w:val="24"/>
        </w:rPr>
        <w:t>1</w:t>
      </w:r>
      <w:r w:rsidR="00612D37" w:rsidRPr="00612D37">
        <w:rPr>
          <w:rFonts w:ascii="Times New Roman" w:hAnsi="Times New Roman" w:cs="Times New Roman"/>
          <w:sz w:val="24"/>
          <w:szCs w:val="24"/>
        </w:rPr>
        <w:t>3</w:t>
      </w:r>
      <w:r w:rsidRPr="00612D37">
        <w:rPr>
          <w:rFonts w:ascii="Times New Roman" w:hAnsi="Times New Roman" w:cs="Times New Roman"/>
          <w:sz w:val="24"/>
          <w:szCs w:val="24"/>
        </w:rPr>
        <w:t xml:space="preserve"> </w:t>
      </w:r>
      <w:r w:rsidRPr="00B0503A">
        <w:rPr>
          <w:rFonts w:ascii="Times New Roman" w:hAnsi="Times New Roman" w:cs="Times New Roman"/>
          <w:sz w:val="24"/>
          <w:szCs w:val="24"/>
        </w:rPr>
        <w:t xml:space="preserve">предметов) с использованием дистанционных информационно-коммуникационных технологий на платформе </w:t>
      </w:r>
      <w:hyperlink r:id="rId5" w:history="1">
        <w:r w:rsidRPr="00B0503A">
          <w:rPr>
            <w:rStyle w:val="a6"/>
            <w:rFonts w:ascii="Times New Roman" w:hAnsi="Times New Roman" w:cs="Times New Roman"/>
            <w:sz w:val="24"/>
            <w:szCs w:val="24"/>
            <w:lang w:val="en-US"/>
          </w:rPr>
          <w:t>https</w:t>
        </w:r>
        <w:r w:rsidRPr="00B0503A">
          <w:rPr>
            <w:rStyle w:val="a6"/>
            <w:rFonts w:ascii="Times New Roman" w:hAnsi="Times New Roman" w:cs="Times New Roman"/>
            <w:sz w:val="24"/>
            <w:szCs w:val="24"/>
          </w:rPr>
          <w:t>://</w:t>
        </w:r>
        <w:proofErr w:type="spellStart"/>
        <w:r w:rsidRPr="00B0503A">
          <w:rPr>
            <w:rStyle w:val="a6"/>
            <w:rFonts w:ascii="Times New Roman" w:hAnsi="Times New Roman" w:cs="Times New Roman"/>
            <w:sz w:val="24"/>
            <w:szCs w:val="24"/>
            <w:lang w:val="en-US"/>
          </w:rPr>
          <w:t>vsosh</w:t>
        </w:r>
        <w:proofErr w:type="spellEnd"/>
        <w:r w:rsidRPr="00B0503A">
          <w:rPr>
            <w:rStyle w:val="a6"/>
            <w:rFonts w:ascii="Times New Roman" w:hAnsi="Times New Roman" w:cs="Times New Roman"/>
            <w:sz w:val="24"/>
            <w:szCs w:val="24"/>
          </w:rPr>
          <w:t>.</w:t>
        </w:r>
        <w:proofErr w:type="spellStart"/>
        <w:r w:rsidRPr="00B0503A">
          <w:rPr>
            <w:rStyle w:val="a6"/>
            <w:rFonts w:ascii="Times New Roman" w:hAnsi="Times New Roman" w:cs="Times New Roman"/>
            <w:sz w:val="24"/>
            <w:szCs w:val="24"/>
            <w:lang w:val="en-US"/>
          </w:rPr>
          <w:t>irro</w:t>
        </w:r>
        <w:proofErr w:type="spellEnd"/>
        <w:r w:rsidRPr="00B0503A">
          <w:rPr>
            <w:rStyle w:val="a6"/>
            <w:rFonts w:ascii="Times New Roman" w:hAnsi="Times New Roman" w:cs="Times New Roman"/>
            <w:sz w:val="24"/>
            <w:szCs w:val="24"/>
          </w:rPr>
          <w:t>.</w:t>
        </w:r>
        <w:proofErr w:type="spellStart"/>
        <w:r w:rsidRPr="00B0503A">
          <w:rPr>
            <w:rStyle w:val="a6"/>
            <w:rFonts w:ascii="Times New Roman" w:hAnsi="Times New Roman" w:cs="Times New Roman"/>
            <w:sz w:val="24"/>
            <w:szCs w:val="24"/>
            <w:lang w:val="en-US"/>
          </w:rPr>
          <w:t>ru</w:t>
        </w:r>
        <w:proofErr w:type="spellEnd"/>
        <w:r w:rsidRPr="00B0503A">
          <w:rPr>
            <w:rStyle w:val="a6"/>
            <w:rFonts w:ascii="Times New Roman" w:hAnsi="Times New Roman" w:cs="Times New Roman"/>
            <w:sz w:val="24"/>
            <w:szCs w:val="24"/>
          </w:rPr>
          <w:t>/</w:t>
        </w:r>
      </w:hyperlink>
      <w:r w:rsidRPr="00B0503A">
        <w:rPr>
          <w:rStyle w:val="a6"/>
          <w:rFonts w:ascii="Times New Roman" w:hAnsi="Times New Roman" w:cs="Times New Roman"/>
          <w:sz w:val="24"/>
          <w:szCs w:val="24"/>
        </w:rPr>
        <w:t xml:space="preserve"> </w:t>
      </w:r>
      <w:r w:rsidRPr="00B0503A">
        <w:rPr>
          <w:rFonts w:ascii="Times New Roman" w:hAnsi="Times New Roman" w:cs="Times New Roman"/>
          <w:sz w:val="24"/>
          <w:szCs w:val="24"/>
        </w:rPr>
        <w:t>Регионального центра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w:t>
      </w:r>
      <w:proofErr w:type="gramEnd"/>
      <w:r w:rsidRPr="00B0503A">
        <w:rPr>
          <w:rFonts w:ascii="Times New Roman" w:hAnsi="Times New Roman" w:cs="Times New Roman"/>
          <w:sz w:val="24"/>
          <w:szCs w:val="24"/>
        </w:rPr>
        <w:t xml:space="preserve"> «Институт развития образования» (далее - ГАОУ ДПО СО «ИРО»): </w:t>
      </w:r>
    </w:p>
    <w:p w:rsidR="00FF4684" w:rsidRPr="00B0503A" w:rsidRDefault="00FF4684" w:rsidP="00B0503A">
      <w:pPr>
        <w:widowControl w:val="0"/>
        <w:tabs>
          <w:tab w:val="left" w:pos="567"/>
        </w:tabs>
        <w:autoSpaceDE w:val="0"/>
        <w:autoSpaceDN w:val="0"/>
        <w:spacing w:after="0" w:line="240" w:lineRule="auto"/>
        <w:ind w:left="142" w:firstLine="567"/>
        <w:jc w:val="both"/>
        <w:rPr>
          <w:rFonts w:ascii="Times New Roman" w:hAnsi="Times New Roman" w:cs="Times New Roman"/>
          <w:sz w:val="24"/>
          <w:szCs w:val="24"/>
        </w:rPr>
      </w:pPr>
      <w:r w:rsidRPr="00B0503A">
        <w:rPr>
          <w:rFonts w:ascii="Times New Roman" w:hAnsi="Times New Roman" w:cs="Times New Roman"/>
          <w:sz w:val="24"/>
          <w:szCs w:val="24"/>
        </w:rPr>
        <w:t xml:space="preserve">по общеобразовательным предметам: русский язык, география, искусство (мировая </w:t>
      </w:r>
      <w:r w:rsidRPr="00B0503A">
        <w:rPr>
          <w:rFonts w:ascii="Times New Roman" w:hAnsi="Times New Roman" w:cs="Times New Roman"/>
          <w:sz w:val="24"/>
          <w:szCs w:val="24"/>
        </w:rPr>
        <w:lastRenderedPageBreak/>
        <w:t xml:space="preserve">художественная культура), история, обществознание, право, экология, экономика с использованием информационной системы «Региональная база данных обеспечения проведения олимпиад на территории Свердловской области» (далее - РБДО) (участники выполняют олимпиадные задания в тестирующей системе); </w:t>
      </w:r>
    </w:p>
    <w:p w:rsidR="00FF4684" w:rsidRPr="00B0503A" w:rsidRDefault="00FF4684" w:rsidP="00B0503A">
      <w:pPr>
        <w:widowControl w:val="0"/>
        <w:tabs>
          <w:tab w:val="left" w:pos="567"/>
        </w:tabs>
        <w:autoSpaceDE w:val="0"/>
        <w:autoSpaceDN w:val="0"/>
        <w:spacing w:after="0" w:line="240" w:lineRule="auto"/>
        <w:ind w:left="142" w:firstLine="567"/>
        <w:jc w:val="both"/>
        <w:rPr>
          <w:rFonts w:ascii="Times New Roman" w:hAnsi="Times New Roman" w:cs="Times New Roman"/>
          <w:sz w:val="24"/>
          <w:szCs w:val="24"/>
        </w:rPr>
      </w:pPr>
      <w:r w:rsidRPr="00B0503A">
        <w:rPr>
          <w:rFonts w:ascii="Times New Roman" w:hAnsi="Times New Roman" w:cs="Times New Roman"/>
          <w:sz w:val="24"/>
          <w:szCs w:val="24"/>
        </w:rPr>
        <w:t>по общеобразовательным предмет</w:t>
      </w:r>
      <w:r w:rsidR="00612D37">
        <w:rPr>
          <w:rFonts w:ascii="Times New Roman" w:hAnsi="Times New Roman" w:cs="Times New Roman"/>
          <w:sz w:val="24"/>
          <w:szCs w:val="24"/>
        </w:rPr>
        <w:t>ам: иностранный язык (английский</w:t>
      </w:r>
      <w:r w:rsidRPr="00B0503A">
        <w:rPr>
          <w:rFonts w:ascii="Times New Roman" w:hAnsi="Times New Roman" w:cs="Times New Roman"/>
          <w:sz w:val="24"/>
          <w:szCs w:val="24"/>
        </w:rPr>
        <w:t xml:space="preserve">), основы безопасности и защиты Родины, труд (технология), физическая культура - с использованием РБДО (участники выполняют олимпиадные задания в 2 тура). Олимпиадные задания </w:t>
      </w:r>
      <w:proofErr w:type="spellStart"/>
      <w:r w:rsidRPr="00B0503A">
        <w:rPr>
          <w:rFonts w:ascii="Times New Roman" w:hAnsi="Times New Roman" w:cs="Times New Roman"/>
          <w:sz w:val="24"/>
          <w:szCs w:val="24"/>
        </w:rPr>
        <w:t>онлайн-тура</w:t>
      </w:r>
      <w:proofErr w:type="spellEnd"/>
      <w:r w:rsidRPr="00B0503A">
        <w:rPr>
          <w:rFonts w:ascii="Times New Roman" w:hAnsi="Times New Roman" w:cs="Times New Roman"/>
          <w:sz w:val="24"/>
          <w:szCs w:val="24"/>
        </w:rPr>
        <w:t xml:space="preserve"> выполняются в тестирующей системе, задания очного тура по иностранным языкам, технологии выполняются на специально разработанных бланках, задания очного (практического) тура по физической культуре и основам безопасности и защиты Родины - в соответствии с требованиями по организации и проведению олимпиад по соответствующему общеобразовательному предмету; </w:t>
      </w:r>
    </w:p>
    <w:p w:rsidR="00FF4684" w:rsidRPr="00B0503A" w:rsidRDefault="00FF4684" w:rsidP="00B0503A">
      <w:pPr>
        <w:widowControl w:val="0"/>
        <w:tabs>
          <w:tab w:val="left" w:pos="567"/>
        </w:tabs>
        <w:autoSpaceDE w:val="0"/>
        <w:autoSpaceDN w:val="0"/>
        <w:spacing w:after="0" w:line="240" w:lineRule="auto"/>
        <w:ind w:left="142" w:firstLine="567"/>
        <w:jc w:val="both"/>
        <w:rPr>
          <w:rFonts w:ascii="Times New Roman" w:hAnsi="Times New Roman" w:cs="Times New Roman"/>
          <w:sz w:val="24"/>
          <w:szCs w:val="24"/>
        </w:rPr>
      </w:pPr>
      <w:r w:rsidRPr="00B0503A">
        <w:rPr>
          <w:rFonts w:ascii="Times New Roman" w:hAnsi="Times New Roman" w:cs="Times New Roman"/>
          <w:sz w:val="24"/>
          <w:szCs w:val="24"/>
        </w:rPr>
        <w:t xml:space="preserve">по литературе - с использованием РБДО (участники выполняют олимпиадные задания </w:t>
      </w:r>
      <w:proofErr w:type="spellStart"/>
      <w:r w:rsidRPr="00B0503A">
        <w:rPr>
          <w:rFonts w:ascii="Times New Roman" w:hAnsi="Times New Roman" w:cs="Times New Roman"/>
          <w:sz w:val="24"/>
          <w:szCs w:val="24"/>
        </w:rPr>
        <w:t>очно</w:t>
      </w:r>
      <w:proofErr w:type="spellEnd"/>
      <w:r w:rsidRPr="00B0503A">
        <w:rPr>
          <w:rFonts w:ascii="Times New Roman" w:hAnsi="Times New Roman" w:cs="Times New Roman"/>
          <w:sz w:val="24"/>
          <w:szCs w:val="24"/>
        </w:rPr>
        <w:t>, на специально разработанных бланках).</w:t>
      </w:r>
    </w:p>
    <w:p w:rsidR="00FF4684" w:rsidRPr="00B0503A" w:rsidRDefault="00FF4684" w:rsidP="00B0503A">
      <w:pPr>
        <w:pStyle w:val="a5"/>
        <w:numPr>
          <w:ilvl w:val="0"/>
          <w:numId w:val="1"/>
        </w:numPr>
        <w:tabs>
          <w:tab w:val="left" w:pos="567"/>
        </w:tabs>
        <w:contextualSpacing/>
        <w:rPr>
          <w:sz w:val="24"/>
          <w:szCs w:val="24"/>
        </w:rPr>
      </w:pPr>
      <w:r w:rsidRPr="00B0503A">
        <w:rPr>
          <w:rFonts w:ascii="Liberation Serif" w:hAnsi="Liberation Serif" w:cs="Liberation Serif"/>
          <w:sz w:val="26"/>
          <w:szCs w:val="26"/>
        </w:rPr>
        <w:t xml:space="preserve"> </w:t>
      </w:r>
      <w:r w:rsidR="00B0503A" w:rsidRPr="00B0503A">
        <w:rPr>
          <w:sz w:val="24"/>
          <w:szCs w:val="24"/>
        </w:rPr>
        <w:t>Назначить ответственной за организацию и проведение школьного этапа олимпиады и ответственной за информационный обмен  и внесение сведений в РБДО о проведении школьного этапа олимпиады Насонову А.А., педагога  - организатора</w:t>
      </w:r>
    </w:p>
    <w:p w:rsidR="00FF4684" w:rsidRPr="00B0503A" w:rsidRDefault="00B0503A" w:rsidP="00B0503A">
      <w:pPr>
        <w:pStyle w:val="a5"/>
        <w:numPr>
          <w:ilvl w:val="0"/>
          <w:numId w:val="1"/>
        </w:numPr>
        <w:contextualSpacing/>
        <w:rPr>
          <w:sz w:val="24"/>
          <w:szCs w:val="24"/>
        </w:rPr>
      </w:pPr>
      <w:r w:rsidRPr="00B0503A">
        <w:rPr>
          <w:sz w:val="24"/>
          <w:szCs w:val="24"/>
        </w:rPr>
        <w:t>Насоновой А.А.,  ответственной за проведение школьного этапа олимпиады</w:t>
      </w:r>
      <w:r w:rsidR="00FF4684" w:rsidRPr="00B0503A">
        <w:rPr>
          <w:sz w:val="24"/>
          <w:szCs w:val="24"/>
        </w:rPr>
        <w:t>:</w:t>
      </w:r>
    </w:p>
    <w:p w:rsidR="00FF4684" w:rsidRPr="00B0503A" w:rsidRDefault="00FF4684" w:rsidP="00B0503A">
      <w:pPr>
        <w:pStyle w:val="a5"/>
        <w:widowControl/>
        <w:numPr>
          <w:ilvl w:val="1"/>
          <w:numId w:val="1"/>
        </w:numPr>
        <w:tabs>
          <w:tab w:val="num" w:pos="568"/>
          <w:tab w:val="num" w:pos="709"/>
        </w:tabs>
        <w:autoSpaceDE/>
        <w:autoSpaceDN/>
        <w:ind w:left="0" w:firstLine="709"/>
        <w:contextualSpacing/>
        <w:rPr>
          <w:sz w:val="24"/>
          <w:szCs w:val="24"/>
        </w:rPr>
      </w:pPr>
      <w:r w:rsidRPr="00B0503A">
        <w:rPr>
          <w:sz w:val="24"/>
          <w:szCs w:val="24"/>
        </w:rPr>
        <w:t>Обеспечить проведение школьного этапа олимпиады в соответствии с единым графиком, требованиями к проведению школьного этапа олимпиады, Порядком проведения всероссийской олимпиады школьников и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w:t>
      </w:r>
      <w:r w:rsidRPr="00B0503A">
        <w:rPr>
          <w:spacing w:val="1"/>
          <w:sz w:val="24"/>
          <w:szCs w:val="24"/>
        </w:rPr>
        <w:t xml:space="preserve"> </w:t>
      </w:r>
      <w:r w:rsidRPr="00B0503A">
        <w:rPr>
          <w:sz w:val="24"/>
          <w:szCs w:val="24"/>
        </w:rPr>
        <w:t>образования.</w:t>
      </w:r>
    </w:p>
    <w:p w:rsidR="00FF4684" w:rsidRPr="00B0503A" w:rsidRDefault="00FF4684" w:rsidP="00B0503A">
      <w:pPr>
        <w:pStyle w:val="a5"/>
        <w:widowControl/>
        <w:numPr>
          <w:ilvl w:val="1"/>
          <w:numId w:val="1"/>
        </w:numPr>
        <w:tabs>
          <w:tab w:val="num" w:pos="568"/>
          <w:tab w:val="num" w:pos="709"/>
        </w:tabs>
        <w:autoSpaceDE/>
        <w:autoSpaceDN/>
        <w:ind w:left="0" w:firstLine="709"/>
        <w:contextualSpacing/>
        <w:rPr>
          <w:sz w:val="24"/>
          <w:szCs w:val="24"/>
        </w:rPr>
      </w:pPr>
      <w:r w:rsidRPr="00B0503A">
        <w:rPr>
          <w:sz w:val="24"/>
          <w:szCs w:val="24"/>
        </w:rPr>
        <w:t>Проинформировать обучающихся и их родителей (законных представителей) о порядке проведения школьного этапа олимпиады, месте и времени проведения школьного этапа олимпиады по каждому общеобразовательному предмету, в том числе посредством размещения информации на официальном сайте муниципальной общеобразовательной организации в сети «Интернет».</w:t>
      </w:r>
    </w:p>
    <w:p w:rsidR="00FF4684" w:rsidRPr="00B0503A" w:rsidRDefault="00B0503A" w:rsidP="00B0503A">
      <w:pPr>
        <w:pStyle w:val="a5"/>
        <w:widowControl/>
        <w:numPr>
          <w:ilvl w:val="1"/>
          <w:numId w:val="1"/>
        </w:numPr>
        <w:tabs>
          <w:tab w:val="num" w:pos="568"/>
        </w:tabs>
        <w:autoSpaceDE/>
        <w:autoSpaceDN/>
        <w:ind w:left="0" w:firstLine="709"/>
        <w:contextualSpacing/>
        <w:rPr>
          <w:rStyle w:val="a6"/>
          <w:sz w:val="24"/>
          <w:szCs w:val="24"/>
        </w:rPr>
      </w:pPr>
      <w:r w:rsidRPr="00B0503A">
        <w:rPr>
          <w:sz w:val="24"/>
          <w:szCs w:val="24"/>
        </w:rPr>
        <w:t>Н</w:t>
      </w:r>
      <w:r w:rsidR="00FF4684" w:rsidRPr="00B0503A">
        <w:rPr>
          <w:sz w:val="24"/>
          <w:szCs w:val="24"/>
        </w:rPr>
        <w:t xml:space="preserve">аправить данные ответственного за организацию и проведение школьного этапа всероссийской олимпиады школьников в срок до 09 сентября 2025 года включительно по ссылке: </w:t>
      </w:r>
      <w:hyperlink r:id="rId6" w:history="1">
        <w:r w:rsidR="00FF4684" w:rsidRPr="00B0503A">
          <w:rPr>
            <w:rStyle w:val="a6"/>
            <w:sz w:val="24"/>
            <w:szCs w:val="24"/>
          </w:rPr>
          <w:t>https://disk.yandex.ru/i/ZLgdt0UcZeHkmQ</w:t>
        </w:r>
      </w:hyperlink>
      <w:r w:rsidR="00FF4684" w:rsidRPr="00B0503A">
        <w:rPr>
          <w:sz w:val="24"/>
          <w:szCs w:val="24"/>
        </w:rPr>
        <w:t xml:space="preserve"> </w:t>
      </w:r>
    </w:p>
    <w:p w:rsidR="00FF4684" w:rsidRPr="00B0503A" w:rsidRDefault="00FF4684" w:rsidP="00B0503A">
      <w:pPr>
        <w:pStyle w:val="a5"/>
        <w:widowControl/>
        <w:numPr>
          <w:ilvl w:val="1"/>
          <w:numId w:val="1"/>
        </w:numPr>
        <w:tabs>
          <w:tab w:val="num" w:pos="568"/>
          <w:tab w:val="num" w:pos="709"/>
        </w:tabs>
        <w:autoSpaceDE/>
        <w:autoSpaceDN/>
        <w:ind w:left="0" w:firstLine="709"/>
        <w:contextualSpacing/>
        <w:rPr>
          <w:sz w:val="24"/>
          <w:szCs w:val="24"/>
        </w:rPr>
      </w:pPr>
      <w:r w:rsidRPr="00B0503A">
        <w:rPr>
          <w:sz w:val="24"/>
          <w:szCs w:val="24"/>
        </w:rPr>
        <w:t>Обеспечить своевременное внесение сведений в РБДО о проведении школьного этапа олимпиады.</w:t>
      </w:r>
    </w:p>
    <w:p w:rsidR="00FF4684" w:rsidRPr="00B0503A" w:rsidRDefault="00FF4684" w:rsidP="00B0503A">
      <w:pPr>
        <w:pStyle w:val="a5"/>
        <w:widowControl/>
        <w:numPr>
          <w:ilvl w:val="1"/>
          <w:numId w:val="1"/>
        </w:numPr>
        <w:tabs>
          <w:tab w:val="num" w:pos="568"/>
          <w:tab w:val="num" w:pos="709"/>
        </w:tabs>
        <w:autoSpaceDE/>
        <w:autoSpaceDN/>
        <w:ind w:left="0" w:firstLine="709"/>
        <w:contextualSpacing/>
        <w:rPr>
          <w:sz w:val="24"/>
          <w:szCs w:val="24"/>
        </w:rPr>
      </w:pPr>
      <w:proofErr w:type="gramStart"/>
      <w:r w:rsidRPr="00B0503A">
        <w:rPr>
          <w:sz w:val="24"/>
          <w:szCs w:val="24"/>
        </w:rPr>
        <w:t>Обеспечить сбор, и хранение до окончания всех этапов всероссийской олимпиады школьников 2025-2026 учебного года заявлений родителей (законных представителей) обучающихся, желающих принять участие в олимпиаде, об ознакомлении с Порядком проведения всероссийской олимпиады школьников, утвержденным приказом Министерства просвещения Российской Федерации от 27.11.2020 № 678 (с изменениями), приказом Министерства образования  Свердловской области от 04.09.2025 № 451-Д «Об организации и проведении школьного этапа всероссийской олимпиады школьников</w:t>
      </w:r>
      <w:proofErr w:type="gramEnd"/>
      <w:r w:rsidRPr="00B0503A">
        <w:rPr>
          <w:sz w:val="24"/>
          <w:szCs w:val="24"/>
        </w:rPr>
        <w:t xml:space="preserve"> в Свердловской области в 2025-2026 учебном году», с настоящим приказом и о согласии на публикацию олимпиадной работы своего несовершеннолетнего ребенка, в том числе в сети «Интернет».</w:t>
      </w:r>
    </w:p>
    <w:p w:rsidR="00FF4684" w:rsidRPr="00A21A24" w:rsidRDefault="00FF4684" w:rsidP="00B0503A">
      <w:pPr>
        <w:pStyle w:val="a5"/>
        <w:widowControl/>
        <w:numPr>
          <w:ilvl w:val="1"/>
          <w:numId w:val="1"/>
        </w:numPr>
        <w:tabs>
          <w:tab w:val="num" w:pos="568"/>
          <w:tab w:val="num" w:pos="709"/>
        </w:tabs>
        <w:autoSpaceDE/>
        <w:autoSpaceDN/>
        <w:ind w:left="0" w:firstLine="709"/>
        <w:contextualSpacing/>
        <w:rPr>
          <w:sz w:val="24"/>
          <w:szCs w:val="24"/>
        </w:rPr>
      </w:pPr>
      <w:r w:rsidRPr="00A21A24">
        <w:rPr>
          <w:sz w:val="24"/>
          <w:szCs w:val="24"/>
        </w:rPr>
        <w:t>Обеспечить внесение информации в РБДО об участниках школьного этапа олимпиады в срок до 08 сентября 2025 года и результатах их участия в срок до 07 ноября 2025 года.</w:t>
      </w:r>
    </w:p>
    <w:p w:rsidR="00FF4684" w:rsidRPr="00A21A24" w:rsidRDefault="00FF4684" w:rsidP="00B0503A">
      <w:pPr>
        <w:pStyle w:val="a5"/>
        <w:widowControl/>
        <w:numPr>
          <w:ilvl w:val="1"/>
          <w:numId w:val="1"/>
        </w:numPr>
        <w:tabs>
          <w:tab w:val="num" w:pos="568"/>
          <w:tab w:val="num" w:pos="709"/>
        </w:tabs>
        <w:autoSpaceDE/>
        <w:autoSpaceDN/>
        <w:ind w:left="0" w:firstLine="709"/>
        <w:contextualSpacing/>
        <w:rPr>
          <w:sz w:val="24"/>
          <w:szCs w:val="24"/>
        </w:rPr>
      </w:pPr>
      <w:r w:rsidRPr="00A21A24">
        <w:rPr>
          <w:sz w:val="24"/>
          <w:szCs w:val="24"/>
        </w:rPr>
        <w:t>Обеспечить условия для участия в школьном этапе олимпиады всех желающих обучающихся, в том числе в дистанционном формате.</w:t>
      </w:r>
    </w:p>
    <w:p w:rsidR="00FF4684" w:rsidRPr="00A21A24" w:rsidRDefault="00FF4684" w:rsidP="00B0503A">
      <w:pPr>
        <w:pStyle w:val="a5"/>
        <w:widowControl/>
        <w:numPr>
          <w:ilvl w:val="1"/>
          <w:numId w:val="1"/>
        </w:numPr>
        <w:tabs>
          <w:tab w:val="num" w:pos="568"/>
          <w:tab w:val="num" w:pos="709"/>
        </w:tabs>
        <w:autoSpaceDE/>
        <w:autoSpaceDN/>
        <w:ind w:left="0" w:firstLine="709"/>
        <w:contextualSpacing/>
        <w:rPr>
          <w:sz w:val="24"/>
          <w:szCs w:val="24"/>
        </w:rPr>
      </w:pPr>
      <w:r w:rsidRPr="00A21A24">
        <w:rPr>
          <w:sz w:val="24"/>
          <w:szCs w:val="24"/>
        </w:rPr>
        <w:t>Провести инструктаж участников до начала школьного этапа олимпиады по каждому общеобразовательному предмету – информировать о продолжительности школьного этапа олимпиады, порядке подачи апелляций о несогласии с выставленными баллами, о случаях удаления со школьного этапа олимпиады, о времени и месте ознакомления с результатами школьного этапа олимпиады.</w:t>
      </w:r>
    </w:p>
    <w:p w:rsidR="00FF4684" w:rsidRPr="00A21A24" w:rsidRDefault="00FF4684" w:rsidP="00B0503A">
      <w:pPr>
        <w:pStyle w:val="a5"/>
        <w:widowControl/>
        <w:numPr>
          <w:ilvl w:val="1"/>
          <w:numId w:val="1"/>
        </w:numPr>
        <w:tabs>
          <w:tab w:val="num" w:pos="568"/>
          <w:tab w:val="num" w:pos="709"/>
        </w:tabs>
        <w:autoSpaceDE/>
        <w:autoSpaceDN/>
        <w:ind w:left="0" w:firstLine="709"/>
        <w:contextualSpacing/>
        <w:rPr>
          <w:sz w:val="24"/>
          <w:szCs w:val="24"/>
        </w:rPr>
      </w:pPr>
      <w:r w:rsidRPr="00A21A24">
        <w:rPr>
          <w:sz w:val="24"/>
          <w:szCs w:val="24"/>
        </w:rPr>
        <w:lastRenderedPageBreak/>
        <w:t>Обеспечить хранение олимпиадных работ (очный тур) участников школьного этапа олимпиады до завершения заключительного этапа всероссийской олимпиады школьников на территории Артемовского муниципального округа                  в 2025-2026  учебном</w:t>
      </w:r>
      <w:r w:rsidRPr="00A21A24">
        <w:rPr>
          <w:spacing w:val="5"/>
          <w:sz w:val="24"/>
          <w:szCs w:val="24"/>
        </w:rPr>
        <w:t xml:space="preserve"> </w:t>
      </w:r>
      <w:r w:rsidRPr="00A21A24">
        <w:rPr>
          <w:sz w:val="24"/>
          <w:szCs w:val="24"/>
        </w:rPr>
        <w:t>году.</w:t>
      </w:r>
    </w:p>
    <w:p w:rsidR="00FF4684" w:rsidRPr="00A21A24" w:rsidRDefault="005D1DC5" w:rsidP="00B0503A">
      <w:pPr>
        <w:pStyle w:val="a5"/>
        <w:widowControl/>
        <w:numPr>
          <w:ilvl w:val="1"/>
          <w:numId w:val="1"/>
        </w:numPr>
        <w:tabs>
          <w:tab w:val="num" w:pos="568"/>
        </w:tabs>
        <w:autoSpaceDE/>
        <w:autoSpaceDN/>
        <w:ind w:left="0" w:firstLine="709"/>
        <w:contextualSpacing/>
        <w:rPr>
          <w:rStyle w:val="a6"/>
          <w:sz w:val="24"/>
          <w:szCs w:val="24"/>
        </w:rPr>
      </w:pPr>
      <w:r>
        <w:rPr>
          <w:sz w:val="24"/>
          <w:szCs w:val="24"/>
        </w:rPr>
        <w:t xml:space="preserve">Составить </w:t>
      </w:r>
      <w:r w:rsidR="00FF4684" w:rsidRPr="00A21A24">
        <w:rPr>
          <w:sz w:val="24"/>
          <w:szCs w:val="24"/>
        </w:rPr>
        <w:t xml:space="preserve">список педагогов, входящих в состав жюри школьного этапа олимпиады, </w:t>
      </w:r>
      <w:r>
        <w:rPr>
          <w:sz w:val="24"/>
          <w:szCs w:val="24"/>
        </w:rPr>
        <w:t xml:space="preserve">и направить информацию </w:t>
      </w:r>
      <w:r w:rsidR="00FF4684" w:rsidRPr="00A21A24">
        <w:rPr>
          <w:sz w:val="24"/>
          <w:szCs w:val="24"/>
        </w:rPr>
        <w:t xml:space="preserve">в срок 09 сентября 2025 года по ссылке: </w:t>
      </w:r>
      <w:hyperlink r:id="rId7" w:history="1">
        <w:r w:rsidR="00FF4684" w:rsidRPr="00A21A24">
          <w:rPr>
            <w:rStyle w:val="a6"/>
            <w:sz w:val="24"/>
            <w:szCs w:val="24"/>
          </w:rPr>
          <w:t>https://disk.yandex.ru/i/TKAqKdjf</w:t>
        </w:r>
        <w:r w:rsidR="00FF4684" w:rsidRPr="00A21A24">
          <w:rPr>
            <w:rStyle w:val="a6"/>
            <w:sz w:val="24"/>
            <w:szCs w:val="24"/>
          </w:rPr>
          <w:t>5</w:t>
        </w:r>
        <w:r w:rsidR="00FF4684" w:rsidRPr="00A21A24">
          <w:rPr>
            <w:rStyle w:val="a6"/>
            <w:sz w:val="24"/>
            <w:szCs w:val="24"/>
          </w:rPr>
          <w:t>OmTCw</w:t>
        </w:r>
      </w:hyperlink>
      <w:r w:rsidR="00FF4684" w:rsidRPr="00A21A24">
        <w:rPr>
          <w:sz w:val="24"/>
          <w:szCs w:val="24"/>
        </w:rPr>
        <w:t xml:space="preserve"> </w:t>
      </w:r>
    </w:p>
    <w:p w:rsidR="00FF4684" w:rsidRPr="00A21A24" w:rsidRDefault="00FF4684" w:rsidP="00B0503A">
      <w:pPr>
        <w:pStyle w:val="a5"/>
        <w:widowControl/>
        <w:numPr>
          <w:ilvl w:val="1"/>
          <w:numId w:val="1"/>
        </w:numPr>
        <w:tabs>
          <w:tab w:val="num" w:pos="568"/>
          <w:tab w:val="num" w:pos="709"/>
        </w:tabs>
        <w:autoSpaceDE/>
        <w:autoSpaceDN/>
        <w:ind w:left="0" w:firstLine="709"/>
        <w:contextualSpacing/>
        <w:rPr>
          <w:sz w:val="24"/>
          <w:szCs w:val="24"/>
        </w:rPr>
      </w:pPr>
      <w:r w:rsidRPr="00A21A24">
        <w:rPr>
          <w:sz w:val="24"/>
          <w:szCs w:val="24"/>
        </w:rPr>
        <w:t>Обеспечить организацию работы общественных наблюдателей при проведении школьного этапа олимпиады (в случае аудиторного проведения школьного этапа олимпиады).</w:t>
      </w:r>
    </w:p>
    <w:p w:rsidR="00FF4684" w:rsidRPr="00A21A24" w:rsidRDefault="00FF4684" w:rsidP="00B0503A">
      <w:pPr>
        <w:pStyle w:val="a5"/>
        <w:widowControl/>
        <w:numPr>
          <w:ilvl w:val="2"/>
          <w:numId w:val="1"/>
        </w:numPr>
        <w:tabs>
          <w:tab w:val="num" w:pos="360"/>
          <w:tab w:val="num" w:pos="709"/>
        </w:tabs>
        <w:autoSpaceDE/>
        <w:autoSpaceDN/>
        <w:ind w:left="0" w:firstLine="709"/>
        <w:contextualSpacing/>
        <w:rPr>
          <w:sz w:val="24"/>
          <w:szCs w:val="24"/>
        </w:rPr>
      </w:pPr>
      <w:proofErr w:type="gramStart"/>
      <w:r w:rsidRPr="00A21A24">
        <w:rPr>
          <w:sz w:val="24"/>
          <w:szCs w:val="24"/>
        </w:rPr>
        <w:t xml:space="preserve">В случае аудиторного проведения школьного этапа олимпиады заполнить график общественного наблюдения, согласно графику проведения школьного этапа олимпиады, из списка общественных наблюдателей, закрепленных за общеобразовательной организацией (согласно поданных заявлений об аккредитации при проведении олимпиады и выданных удостоверений общественного наблюдателя) по ссылке: </w:t>
      </w:r>
      <w:hyperlink r:id="rId8" w:history="1">
        <w:r w:rsidRPr="00A21A24">
          <w:rPr>
            <w:rStyle w:val="a6"/>
            <w:sz w:val="24"/>
            <w:szCs w:val="24"/>
          </w:rPr>
          <w:t>https://disk.yandex.ru/i/IxhFvhKe3Ntmew</w:t>
        </w:r>
      </w:hyperlink>
      <w:r w:rsidRPr="00A21A24">
        <w:rPr>
          <w:sz w:val="24"/>
          <w:szCs w:val="24"/>
        </w:rPr>
        <w:t xml:space="preserve"> </w:t>
      </w:r>
      <w:r w:rsidRPr="00A21A24">
        <w:rPr>
          <w:color w:val="FF0000"/>
          <w:sz w:val="24"/>
          <w:szCs w:val="24"/>
        </w:rPr>
        <w:t xml:space="preserve"> </w:t>
      </w:r>
      <w:r w:rsidRPr="00A21A24">
        <w:rPr>
          <w:sz w:val="24"/>
          <w:szCs w:val="24"/>
        </w:rPr>
        <w:t>в срок до 10 сентября 2025  года.</w:t>
      </w:r>
      <w:proofErr w:type="gramEnd"/>
    </w:p>
    <w:p w:rsidR="00FF4684" w:rsidRPr="00A21A24" w:rsidRDefault="00FF4684" w:rsidP="00B0503A">
      <w:pPr>
        <w:pStyle w:val="a5"/>
        <w:widowControl/>
        <w:numPr>
          <w:ilvl w:val="2"/>
          <w:numId w:val="1"/>
        </w:numPr>
        <w:tabs>
          <w:tab w:val="num" w:pos="357"/>
          <w:tab w:val="num" w:pos="568"/>
          <w:tab w:val="num" w:pos="709"/>
        </w:tabs>
        <w:autoSpaceDE/>
        <w:autoSpaceDN/>
        <w:ind w:left="0" w:firstLine="709"/>
        <w:contextualSpacing/>
        <w:rPr>
          <w:rStyle w:val="a6"/>
          <w:sz w:val="24"/>
          <w:szCs w:val="24"/>
        </w:rPr>
      </w:pPr>
      <w:r w:rsidRPr="00A21A24">
        <w:rPr>
          <w:sz w:val="24"/>
          <w:szCs w:val="24"/>
        </w:rPr>
        <w:t xml:space="preserve">Обеспечить информирование общественных наблюдателей о дате общественного наблюдения, согласно утвержденному графику общественного наблюдения, размещенного по ссылке: </w:t>
      </w:r>
      <w:hyperlink r:id="rId9" w:history="1">
        <w:r w:rsidRPr="00A21A24">
          <w:rPr>
            <w:rStyle w:val="a6"/>
            <w:sz w:val="24"/>
            <w:szCs w:val="24"/>
          </w:rPr>
          <w:t>https://disk.yandex.ru/i/IxhFvhKe3Ntmew</w:t>
        </w:r>
      </w:hyperlink>
      <w:r w:rsidRPr="00A21A24">
        <w:rPr>
          <w:sz w:val="24"/>
          <w:szCs w:val="24"/>
        </w:rPr>
        <w:t xml:space="preserve"> </w:t>
      </w:r>
    </w:p>
    <w:p w:rsidR="00FF4684" w:rsidRPr="00A21A24" w:rsidRDefault="00FF4684" w:rsidP="00B0503A">
      <w:pPr>
        <w:pStyle w:val="a5"/>
        <w:widowControl/>
        <w:numPr>
          <w:ilvl w:val="2"/>
          <w:numId w:val="1"/>
        </w:numPr>
        <w:tabs>
          <w:tab w:val="num" w:pos="357"/>
          <w:tab w:val="num" w:pos="568"/>
          <w:tab w:val="num" w:pos="709"/>
        </w:tabs>
        <w:autoSpaceDE/>
        <w:autoSpaceDN/>
        <w:ind w:left="0" w:firstLine="709"/>
        <w:contextualSpacing/>
        <w:rPr>
          <w:sz w:val="24"/>
          <w:szCs w:val="24"/>
        </w:rPr>
      </w:pPr>
      <w:r w:rsidRPr="00A21A24">
        <w:rPr>
          <w:sz w:val="24"/>
          <w:szCs w:val="24"/>
        </w:rPr>
        <w:t>В день проведения олимпиады, до ее начала, общественным наблюдателям провести инструктаж в соответствии с памяткой общественного наблюдателя, утвержденной приказом Министерства образования и молодежной политики Свердловской области от 29.10.2021 № 1015-Д «Об утверждении Положения об аккредитации граждан в качестве общественных наблюдателей при проведении всероссийской олимпиады школьников в Свердловской области» (Приложение № 6).</w:t>
      </w:r>
    </w:p>
    <w:p w:rsidR="00FF4684" w:rsidRPr="00A21A24" w:rsidRDefault="00FF4684" w:rsidP="00B0503A">
      <w:pPr>
        <w:pStyle w:val="a5"/>
        <w:widowControl/>
        <w:numPr>
          <w:ilvl w:val="2"/>
          <w:numId w:val="1"/>
        </w:numPr>
        <w:tabs>
          <w:tab w:val="num" w:pos="357"/>
          <w:tab w:val="num" w:pos="568"/>
          <w:tab w:val="num" w:pos="709"/>
        </w:tabs>
        <w:autoSpaceDE/>
        <w:autoSpaceDN/>
        <w:ind w:left="0" w:firstLine="709"/>
        <w:contextualSpacing/>
        <w:rPr>
          <w:sz w:val="24"/>
          <w:szCs w:val="24"/>
        </w:rPr>
      </w:pPr>
      <w:r w:rsidRPr="00A21A24">
        <w:rPr>
          <w:sz w:val="24"/>
          <w:szCs w:val="24"/>
        </w:rPr>
        <w:t>В день проведения олимпиады, до ее начала, общественным наблюдателям выдать акт общественного наблюдения при проведении школьного этапа олимпиады, утвержденный приказом Министерства образования и молодежной политики Свердловской области от 29.10.2021 № 1015-Д «Об утверждении Положения об аккредитации граждан в качестве общественных наблюдателей при проведении всероссийской олимпиады школьников в Свердловской области» (Приложение № 7).</w:t>
      </w:r>
    </w:p>
    <w:p w:rsidR="00FF4684" w:rsidRPr="00A21A24" w:rsidRDefault="00FF4684" w:rsidP="00B0503A">
      <w:pPr>
        <w:pStyle w:val="a5"/>
        <w:widowControl/>
        <w:numPr>
          <w:ilvl w:val="1"/>
          <w:numId w:val="1"/>
        </w:numPr>
        <w:tabs>
          <w:tab w:val="num" w:pos="357"/>
          <w:tab w:val="num" w:pos="568"/>
          <w:tab w:val="num" w:pos="709"/>
        </w:tabs>
        <w:autoSpaceDE/>
        <w:autoSpaceDN/>
        <w:ind w:left="0" w:firstLine="567"/>
        <w:contextualSpacing/>
        <w:rPr>
          <w:sz w:val="24"/>
          <w:szCs w:val="24"/>
        </w:rPr>
      </w:pPr>
      <w:r w:rsidRPr="00A21A24">
        <w:rPr>
          <w:sz w:val="24"/>
          <w:szCs w:val="24"/>
        </w:rPr>
        <w:t>Обеспечить организацию проведения разбора заданий, показа работ, процедуры апелляции.</w:t>
      </w:r>
    </w:p>
    <w:p w:rsidR="00FF4684" w:rsidRPr="00A21A24" w:rsidRDefault="00FF4684" w:rsidP="00B0503A">
      <w:pPr>
        <w:pStyle w:val="a5"/>
        <w:widowControl/>
        <w:numPr>
          <w:ilvl w:val="1"/>
          <w:numId w:val="1"/>
        </w:numPr>
        <w:tabs>
          <w:tab w:val="num" w:pos="357"/>
          <w:tab w:val="num" w:pos="568"/>
          <w:tab w:val="num" w:pos="709"/>
        </w:tabs>
        <w:autoSpaceDE/>
        <w:autoSpaceDN/>
        <w:ind w:left="0" w:firstLine="567"/>
        <w:contextualSpacing/>
        <w:rPr>
          <w:sz w:val="24"/>
          <w:szCs w:val="24"/>
        </w:rPr>
      </w:pPr>
      <w:proofErr w:type="gramStart"/>
      <w:r w:rsidRPr="00A21A24">
        <w:rPr>
          <w:sz w:val="24"/>
          <w:szCs w:val="24"/>
        </w:rPr>
        <w:t>Обеспечить публикацию актуальной информации о количественном контингенте обучающихся в общеобразовательных организациях в федеральной информационной системе оценки качества образования в срок до 08 сентября    2025 года.</w:t>
      </w:r>
      <w:proofErr w:type="gramEnd"/>
    </w:p>
    <w:p w:rsidR="00FF4684" w:rsidRPr="00A21A24" w:rsidRDefault="00FF4684" w:rsidP="00B0503A">
      <w:pPr>
        <w:pStyle w:val="a5"/>
        <w:widowControl/>
        <w:numPr>
          <w:ilvl w:val="1"/>
          <w:numId w:val="1"/>
        </w:numPr>
        <w:tabs>
          <w:tab w:val="num" w:pos="357"/>
          <w:tab w:val="num" w:pos="568"/>
          <w:tab w:val="num" w:pos="709"/>
        </w:tabs>
        <w:autoSpaceDE/>
        <w:autoSpaceDN/>
        <w:ind w:left="0" w:firstLine="567"/>
        <w:contextualSpacing/>
        <w:rPr>
          <w:sz w:val="24"/>
          <w:szCs w:val="24"/>
        </w:rPr>
      </w:pPr>
      <w:r w:rsidRPr="00A21A24">
        <w:rPr>
          <w:sz w:val="24"/>
          <w:szCs w:val="24"/>
        </w:rPr>
        <w:t>Обеспечить информационное сопровождение школьного этапа олимпиады на официальных сайтах образовательных организаций, в сети «Интернет».</w:t>
      </w:r>
    </w:p>
    <w:p w:rsidR="00FF4684" w:rsidRPr="005D1DC5" w:rsidRDefault="00FF4684" w:rsidP="00B0503A">
      <w:pPr>
        <w:pStyle w:val="a5"/>
        <w:widowControl/>
        <w:numPr>
          <w:ilvl w:val="1"/>
          <w:numId w:val="1"/>
        </w:numPr>
        <w:tabs>
          <w:tab w:val="num" w:pos="357"/>
          <w:tab w:val="num" w:pos="568"/>
          <w:tab w:val="num" w:pos="709"/>
        </w:tabs>
        <w:autoSpaceDE/>
        <w:autoSpaceDN/>
        <w:ind w:left="0" w:firstLine="567"/>
        <w:contextualSpacing/>
        <w:rPr>
          <w:sz w:val="24"/>
          <w:szCs w:val="24"/>
        </w:rPr>
      </w:pPr>
      <w:r w:rsidRPr="005D1DC5">
        <w:rPr>
          <w:sz w:val="24"/>
          <w:szCs w:val="24"/>
        </w:rPr>
        <w:t xml:space="preserve">Обеспечить сохранность жизни и </w:t>
      </w:r>
      <w:proofErr w:type="gramStart"/>
      <w:r w:rsidRPr="005D1DC5">
        <w:rPr>
          <w:sz w:val="24"/>
          <w:szCs w:val="24"/>
        </w:rPr>
        <w:t>здоровья</w:t>
      </w:r>
      <w:proofErr w:type="gramEnd"/>
      <w:r w:rsidRPr="005D1DC5">
        <w:rPr>
          <w:sz w:val="24"/>
          <w:szCs w:val="24"/>
        </w:rPr>
        <w:t xml:space="preserve"> обучающихся во время проведения школьного этапа олимпиады в муниципальных общеобразовательных организациях Артемовского муниципального округа.</w:t>
      </w:r>
    </w:p>
    <w:p w:rsidR="00046A6F" w:rsidRPr="00612D37" w:rsidRDefault="00046A6F" w:rsidP="005D1DC5">
      <w:pPr>
        <w:pStyle w:val="a5"/>
        <w:numPr>
          <w:ilvl w:val="0"/>
          <w:numId w:val="1"/>
        </w:numPr>
        <w:tabs>
          <w:tab w:val="left" w:pos="1522"/>
        </w:tabs>
        <w:rPr>
          <w:sz w:val="26"/>
          <w:szCs w:val="26"/>
        </w:rPr>
      </w:pPr>
      <w:r w:rsidRPr="00612D37">
        <w:rPr>
          <w:sz w:val="26"/>
          <w:szCs w:val="26"/>
        </w:rPr>
        <w:t xml:space="preserve">Приказ разместить на официальном сайте МБОУ «СОШ №16» в сети «Интернет» </w:t>
      </w:r>
      <w:proofErr w:type="gramStart"/>
      <w:r w:rsidRPr="00612D37">
        <w:rPr>
          <w:sz w:val="26"/>
          <w:szCs w:val="26"/>
        </w:rPr>
        <w:t xml:space="preserve">( </w:t>
      </w:r>
      <w:proofErr w:type="gramEnd"/>
      <w:r w:rsidR="004919B8" w:rsidRPr="00612D37">
        <w:fldChar w:fldCharType="begin"/>
      </w:r>
      <w:r w:rsidR="004919B8" w:rsidRPr="00612D37">
        <w:instrText>HYPERLINK "https://ou16.ru/"</w:instrText>
      </w:r>
      <w:r w:rsidR="004919B8" w:rsidRPr="00612D37">
        <w:fldChar w:fldCharType="separate"/>
      </w:r>
      <w:r w:rsidRPr="00612D37">
        <w:rPr>
          <w:rStyle w:val="a6"/>
          <w:sz w:val="26"/>
          <w:szCs w:val="26"/>
        </w:rPr>
        <w:t>https://</w:t>
      </w:r>
      <w:proofErr w:type="spellStart"/>
      <w:r w:rsidRPr="00612D37">
        <w:rPr>
          <w:rStyle w:val="a6"/>
          <w:sz w:val="26"/>
          <w:szCs w:val="26"/>
          <w:lang w:val="en-US"/>
        </w:rPr>
        <w:t>ou</w:t>
      </w:r>
      <w:proofErr w:type="spellEnd"/>
      <w:r w:rsidRPr="00612D37">
        <w:rPr>
          <w:rStyle w:val="a6"/>
          <w:sz w:val="26"/>
          <w:szCs w:val="26"/>
        </w:rPr>
        <w:t>16.ru/</w:t>
      </w:r>
      <w:r w:rsidR="004919B8" w:rsidRPr="00612D37">
        <w:fldChar w:fldCharType="end"/>
      </w:r>
      <w:r w:rsidRPr="00612D37">
        <w:rPr>
          <w:sz w:val="26"/>
          <w:szCs w:val="26"/>
        </w:rPr>
        <w:t xml:space="preserve">) </w:t>
      </w:r>
    </w:p>
    <w:p w:rsidR="0023724C" w:rsidRDefault="0023724C" w:rsidP="00046A6F">
      <w:pPr>
        <w:jc w:val="center"/>
        <w:rPr>
          <w:rFonts w:ascii="Times New Roman" w:hAnsi="Times New Roman" w:cs="Times New Roman"/>
          <w:sz w:val="28"/>
        </w:rPr>
      </w:pPr>
    </w:p>
    <w:p w:rsidR="009C0CD0" w:rsidRDefault="00046A6F" w:rsidP="005D1DC5">
      <w:pPr>
        <w:rPr>
          <w:rFonts w:ascii="Times New Roman" w:hAnsi="Times New Roman" w:cs="Times New Roman"/>
          <w:sz w:val="28"/>
        </w:rPr>
      </w:pPr>
      <w:r w:rsidRPr="00046A6F">
        <w:rPr>
          <w:rFonts w:ascii="Times New Roman" w:hAnsi="Times New Roman" w:cs="Times New Roman"/>
          <w:sz w:val="28"/>
        </w:rPr>
        <w:t>И</w:t>
      </w:r>
      <w:r w:rsidR="004D69E8">
        <w:rPr>
          <w:rFonts w:ascii="Times New Roman" w:hAnsi="Times New Roman" w:cs="Times New Roman"/>
          <w:sz w:val="28"/>
        </w:rPr>
        <w:t>.</w:t>
      </w:r>
      <w:r w:rsidRPr="00046A6F">
        <w:rPr>
          <w:rFonts w:ascii="Times New Roman" w:hAnsi="Times New Roman" w:cs="Times New Roman"/>
          <w:sz w:val="28"/>
        </w:rPr>
        <w:t>о</w:t>
      </w:r>
      <w:r w:rsidR="004D69E8">
        <w:rPr>
          <w:rFonts w:ascii="Times New Roman" w:hAnsi="Times New Roman" w:cs="Times New Roman"/>
          <w:sz w:val="28"/>
        </w:rPr>
        <w:t>.</w:t>
      </w:r>
      <w:r w:rsidRPr="00046A6F">
        <w:rPr>
          <w:rFonts w:ascii="Times New Roman" w:hAnsi="Times New Roman" w:cs="Times New Roman"/>
          <w:sz w:val="28"/>
        </w:rPr>
        <w:t xml:space="preserve"> директора</w:t>
      </w:r>
      <w:r w:rsidR="0023724C">
        <w:rPr>
          <w:rFonts w:ascii="Times New Roman" w:hAnsi="Times New Roman" w:cs="Times New Roman"/>
          <w:sz w:val="28"/>
        </w:rPr>
        <w:t xml:space="preserve">                                   </w:t>
      </w:r>
      <w:r w:rsidRPr="00046A6F">
        <w:rPr>
          <w:rFonts w:ascii="Times New Roman" w:hAnsi="Times New Roman" w:cs="Times New Roman"/>
          <w:sz w:val="28"/>
        </w:rPr>
        <w:t xml:space="preserve">                    </w:t>
      </w:r>
      <w:r w:rsidR="005D1DC5">
        <w:rPr>
          <w:rFonts w:ascii="Times New Roman" w:hAnsi="Times New Roman" w:cs="Times New Roman"/>
          <w:sz w:val="28"/>
        </w:rPr>
        <w:t xml:space="preserve">                    </w:t>
      </w:r>
      <w:r w:rsidRPr="00046A6F">
        <w:rPr>
          <w:rFonts w:ascii="Times New Roman" w:hAnsi="Times New Roman" w:cs="Times New Roman"/>
          <w:sz w:val="28"/>
        </w:rPr>
        <w:t xml:space="preserve">  </w:t>
      </w:r>
      <w:r w:rsidR="005D5DD3" w:rsidRPr="00046A6F">
        <w:rPr>
          <w:rFonts w:ascii="Times New Roman" w:hAnsi="Times New Roman" w:cs="Times New Roman"/>
          <w:sz w:val="28"/>
        </w:rPr>
        <w:t>Н.А.</w:t>
      </w:r>
      <w:r w:rsidR="005D5DD3">
        <w:rPr>
          <w:rFonts w:ascii="Times New Roman" w:hAnsi="Times New Roman" w:cs="Times New Roman"/>
          <w:sz w:val="28"/>
        </w:rPr>
        <w:t xml:space="preserve"> </w:t>
      </w:r>
      <w:r w:rsidRPr="00046A6F">
        <w:rPr>
          <w:rFonts w:ascii="Times New Roman" w:hAnsi="Times New Roman" w:cs="Times New Roman"/>
          <w:sz w:val="28"/>
        </w:rPr>
        <w:t xml:space="preserve">Ковалёва </w:t>
      </w:r>
    </w:p>
    <w:p w:rsidR="0023724C" w:rsidRDefault="005D5DD3" w:rsidP="005D5DD3">
      <w:pPr>
        <w:rPr>
          <w:rFonts w:ascii="Times New Roman" w:hAnsi="Times New Roman" w:cs="Times New Roman"/>
          <w:sz w:val="28"/>
        </w:rPr>
      </w:pPr>
      <w:r>
        <w:rPr>
          <w:rFonts w:ascii="Times New Roman" w:hAnsi="Times New Roman" w:cs="Times New Roman"/>
          <w:sz w:val="28"/>
        </w:rPr>
        <w:t xml:space="preserve">С приказом ознакомлена                                      </w:t>
      </w:r>
      <w:bookmarkStart w:id="0" w:name="_GoBack"/>
      <w:bookmarkEnd w:id="0"/>
      <w:r>
        <w:rPr>
          <w:rFonts w:ascii="Times New Roman" w:hAnsi="Times New Roman" w:cs="Times New Roman"/>
          <w:sz w:val="28"/>
        </w:rPr>
        <w:t xml:space="preserve"> </w:t>
      </w:r>
      <w:r w:rsidR="004D69E8">
        <w:rPr>
          <w:rFonts w:ascii="Times New Roman" w:hAnsi="Times New Roman" w:cs="Times New Roman"/>
          <w:sz w:val="28"/>
        </w:rPr>
        <w:t xml:space="preserve">   </w:t>
      </w:r>
      <w:r w:rsidR="005D1DC5">
        <w:rPr>
          <w:rFonts w:ascii="Times New Roman" w:hAnsi="Times New Roman" w:cs="Times New Roman"/>
          <w:sz w:val="28"/>
        </w:rPr>
        <w:t xml:space="preserve">                  А.А.Насонова</w:t>
      </w:r>
    </w:p>
    <w:p w:rsidR="00612D37" w:rsidRDefault="00612D37" w:rsidP="005D5DD3">
      <w:pPr>
        <w:rPr>
          <w:rFonts w:ascii="Times New Roman" w:hAnsi="Times New Roman" w:cs="Times New Roman"/>
          <w:sz w:val="28"/>
        </w:rPr>
      </w:pPr>
    </w:p>
    <w:p w:rsidR="00612D37" w:rsidRDefault="00612D37" w:rsidP="005D5DD3">
      <w:pPr>
        <w:rPr>
          <w:rFonts w:ascii="Times New Roman" w:hAnsi="Times New Roman" w:cs="Times New Roman"/>
          <w:sz w:val="28"/>
        </w:rPr>
      </w:pPr>
    </w:p>
    <w:p w:rsidR="00612D37" w:rsidRDefault="00612D37" w:rsidP="005D5DD3">
      <w:pPr>
        <w:rPr>
          <w:rFonts w:ascii="Times New Roman" w:hAnsi="Times New Roman" w:cs="Times New Roman"/>
          <w:sz w:val="28"/>
        </w:rPr>
      </w:pPr>
    </w:p>
    <w:p w:rsidR="00612D37" w:rsidRDefault="00612D37" w:rsidP="00612D37">
      <w:pPr>
        <w:spacing w:after="0" w:line="240" w:lineRule="auto"/>
        <w:jc w:val="center"/>
        <w:rPr>
          <w:rFonts w:ascii="Liberation Serif" w:hAnsi="Liberation Serif"/>
          <w:b/>
          <w:sz w:val="26"/>
          <w:szCs w:val="26"/>
        </w:rPr>
      </w:pPr>
    </w:p>
    <w:p w:rsidR="00612D37" w:rsidRDefault="00612D37" w:rsidP="00612D37">
      <w:pPr>
        <w:spacing w:after="0" w:line="240" w:lineRule="auto"/>
        <w:jc w:val="center"/>
        <w:rPr>
          <w:rFonts w:ascii="Liberation Serif" w:hAnsi="Liberation Serif"/>
          <w:b/>
          <w:sz w:val="26"/>
          <w:szCs w:val="26"/>
        </w:rPr>
      </w:pPr>
      <w:r>
        <w:rPr>
          <w:rFonts w:ascii="Liberation Serif" w:hAnsi="Liberation Serif"/>
          <w:b/>
          <w:sz w:val="26"/>
          <w:szCs w:val="26"/>
        </w:rPr>
        <w:t xml:space="preserve">ГРАФИК </w:t>
      </w:r>
    </w:p>
    <w:p w:rsidR="00612D37" w:rsidRDefault="00612D37" w:rsidP="00612D37">
      <w:pPr>
        <w:spacing w:after="0" w:line="240" w:lineRule="auto"/>
        <w:jc w:val="center"/>
        <w:rPr>
          <w:rFonts w:ascii="Liberation Serif" w:hAnsi="Liberation Serif"/>
          <w:b/>
          <w:sz w:val="26"/>
          <w:szCs w:val="26"/>
        </w:rPr>
      </w:pPr>
      <w:r>
        <w:rPr>
          <w:rFonts w:ascii="Liberation Serif" w:hAnsi="Liberation Serif"/>
          <w:b/>
          <w:sz w:val="26"/>
          <w:szCs w:val="26"/>
        </w:rPr>
        <w:t xml:space="preserve">проведения школьного этапа всероссийской олимпиады школьников </w:t>
      </w:r>
    </w:p>
    <w:p w:rsidR="00612D37" w:rsidRDefault="00612D37" w:rsidP="00612D37">
      <w:pPr>
        <w:spacing w:after="0" w:line="240" w:lineRule="auto"/>
        <w:jc w:val="center"/>
        <w:rPr>
          <w:rFonts w:ascii="Liberation Serif" w:hAnsi="Liberation Serif"/>
          <w:b/>
          <w:sz w:val="26"/>
          <w:szCs w:val="26"/>
        </w:rPr>
      </w:pPr>
      <w:r>
        <w:rPr>
          <w:rFonts w:ascii="Liberation Serif" w:hAnsi="Liberation Serif"/>
          <w:b/>
          <w:sz w:val="26"/>
          <w:szCs w:val="26"/>
        </w:rPr>
        <w:t>МБОУ «СОШ №16»</w:t>
      </w:r>
    </w:p>
    <w:p w:rsidR="00612D37" w:rsidRDefault="00612D37" w:rsidP="00612D37">
      <w:pPr>
        <w:spacing w:after="0" w:line="240" w:lineRule="auto"/>
        <w:jc w:val="center"/>
        <w:rPr>
          <w:rFonts w:ascii="Liberation Serif" w:hAnsi="Liberation Serif"/>
          <w:sz w:val="26"/>
          <w:szCs w:val="26"/>
        </w:rPr>
      </w:pPr>
      <w:r>
        <w:rPr>
          <w:rFonts w:ascii="Liberation Serif" w:hAnsi="Liberation Serif"/>
          <w:b/>
          <w:sz w:val="26"/>
          <w:szCs w:val="26"/>
        </w:rPr>
        <w:t xml:space="preserve"> в 2025-2026 учебном году</w:t>
      </w:r>
    </w:p>
    <w:p w:rsidR="00612D37" w:rsidRDefault="00612D37" w:rsidP="00612D37">
      <w:pPr>
        <w:spacing w:after="0"/>
        <w:jc w:val="center"/>
        <w:rPr>
          <w:rFonts w:ascii="Liberation Serif" w:hAnsi="Liberation Serif"/>
          <w:sz w:val="26"/>
          <w:szCs w:val="26"/>
        </w:rPr>
      </w:pPr>
    </w:p>
    <w:tbl>
      <w:tblPr>
        <w:tblW w:w="9458" w:type="dxa"/>
        <w:tblLayout w:type="fixed"/>
        <w:tblCellMar>
          <w:left w:w="10" w:type="dxa"/>
          <w:right w:w="10" w:type="dxa"/>
        </w:tblCellMar>
        <w:tblLook w:val="04A0"/>
      </w:tblPr>
      <w:tblGrid>
        <w:gridCol w:w="3114"/>
        <w:gridCol w:w="2126"/>
        <w:gridCol w:w="4218"/>
      </w:tblGrid>
      <w:tr w:rsidR="00612D37" w:rsidTr="000C2292">
        <w:trPr>
          <w:trHeight w:val="321"/>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12D37" w:rsidRPr="00CC28C0" w:rsidRDefault="00612D37" w:rsidP="000C2292">
            <w:pPr>
              <w:spacing w:line="256" w:lineRule="auto"/>
              <w:jc w:val="center"/>
              <w:rPr>
                <w:rFonts w:ascii="Liberation Serif" w:eastAsia="Calibri" w:hAnsi="Liberation Serif" w:cs="Liberation Serif"/>
                <w:b/>
                <w:sz w:val="24"/>
                <w:szCs w:val="24"/>
              </w:rPr>
            </w:pPr>
            <w:r w:rsidRPr="00CC28C0">
              <w:rPr>
                <w:rFonts w:ascii="Liberation Serif" w:eastAsia="Calibri" w:hAnsi="Liberation Serif" w:cs="Liberation Serif"/>
                <w:b/>
                <w:sz w:val="24"/>
                <w:szCs w:val="24"/>
              </w:rPr>
              <w:t>Предмет</w:t>
            </w:r>
          </w:p>
        </w:tc>
        <w:tc>
          <w:tcPr>
            <w:tcW w:w="2126"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612D37" w:rsidRPr="00CC28C0" w:rsidRDefault="00612D37" w:rsidP="000C2292">
            <w:pPr>
              <w:spacing w:line="256" w:lineRule="auto"/>
              <w:ind w:left="-13"/>
              <w:jc w:val="center"/>
              <w:rPr>
                <w:rFonts w:ascii="Liberation Serif" w:eastAsia="Calibri" w:hAnsi="Liberation Serif" w:cs="Liberation Serif"/>
                <w:b/>
                <w:sz w:val="24"/>
                <w:szCs w:val="24"/>
              </w:rPr>
            </w:pPr>
            <w:r w:rsidRPr="00CC28C0">
              <w:rPr>
                <w:rFonts w:ascii="Liberation Serif" w:eastAsia="Calibri" w:hAnsi="Liberation Serif" w:cs="Liberation Serif"/>
                <w:b/>
                <w:sz w:val="24"/>
                <w:szCs w:val="24"/>
              </w:rPr>
              <w:t>Даты проведения олимпиады</w:t>
            </w:r>
          </w:p>
        </w:tc>
        <w:tc>
          <w:tcPr>
            <w:tcW w:w="4218" w:type="dxa"/>
            <w:tcBorders>
              <w:top w:val="single" w:sz="4" w:space="0" w:color="auto"/>
              <w:left w:val="single" w:sz="4" w:space="0" w:color="auto"/>
              <w:bottom w:val="single" w:sz="4" w:space="0" w:color="000000"/>
              <w:right w:val="single" w:sz="4" w:space="0" w:color="auto"/>
            </w:tcBorders>
            <w:vAlign w:val="center"/>
            <w:hideMark/>
          </w:tcPr>
          <w:p w:rsidR="00612D37" w:rsidRPr="00CC28C0" w:rsidRDefault="00612D37" w:rsidP="000C2292">
            <w:pPr>
              <w:spacing w:line="256" w:lineRule="auto"/>
              <w:jc w:val="center"/>
              <w:rPr>
                <w:rFonts w:ascii="Liberation Serif" w:eastAsia="Calibri" w:hAnsi="Liberation Serif" w:cs="Liberation Serif"/>
                <w:b/>
                <w:sz w:val="24"/>
                <w:szCs w:val="24"/>
              </w:rPr>
            </w:pPr>
            <w:r w:rsidRPr="00CC28C0">
              <w:rPr>
                <w:rFonts w:ascii="Liberation Serif" w:eastAsia="Calibri" w:hAnsi="Liberation Serif" w:cs="Liberation Serif"/>
                <w:b/>
                <w:sz w:val="24"/>
                <w:szCs w:val="24"/>
              </w:rPr>
              <w:t>Сроки выполнения олимпиадных заданий</w:t>
            </w:r>
          </w:p>
        </w:tc>
      </w:tr>
      <w:tr w:rsidR="00612D37" w:rsidTr="000C2292">
        <w:trPr>
          <w:trHeight w:val="321"/>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2D37" w:rsidRDefault="00612D37" w:rsidP="000C2292">
            <w:pPr>
              <w:spacing w:line="256" w:lineRule="auto"/>
              <w:jc w:val="center"/>
              <w:rPr>
                <w:rFonts w:ascii="Liberation Serif" w:eastAsia="Calibri" w:hAnsi="Liberation Serif" w:cs="Liberation Serif"/>
                <w:sz w:val="26"/>
                <w:szCs w:val="26"/>
              </w:rPr>
            </w:pPr>
            <w:r>
              <w:rPr>
                <w:rFonts w:ascii="Liberation Serif" w:eastAsia="Calibri" w:hAnsi="Liberation Serif" w:cs="Liberation Serif"/>
                <w:sz w:val="26"/>
                <w:szCs w:val="26"/>
              </w:rPr>
              <w:t>Экономика (</w:t>
            </w:r>
            <w:proofErr w:type="spellStart"/>
            <w:r>
              <w:rPr>
                <w:rFonts w:ascii="Liberation Serif" w:eastAsia="Calibri" w:hAnsi="Liberation Serif" w:cs="Liberation Serif"/>
                <w:sz w:val="26"/>
                <w:szCs w:val="26"/>
              </w:rPr>
              <w:t>онлайн</w:t>
            </w:r>
            <w:proofErr w:type="spellEnd"/>
            <w:r>
              <w:rPr>
                <w:rFonts w:ascii="Liberation Serif" w:eastAsia="Calibri" w:hAnsi="Liberation Serif" w:cs="Liberation Serif"/>
                <w:sz w:val="26"/>
                <w:szCs w:val="26"/>
              </w:rPr>
              <w:t>)</w:t>
            </w:r>
          </w:p>
        </w:tc>
        <w:tc>
          <w:tcPr>
            <w:tcW w:w="2126"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rsidR="00612D37" w:rsidRDefault="00612D37" w:rsidP="000C2292">
            <w:pPr>
              <w:spacing w:line="256" w:lineRule="auto"/>
              <w:ind w:left="-13"/>
              <w:jc w:val="center"/>
              <w:rPr>
                <w:rFonts w:ascii="Liberation Serif" w:eastAsia="Calibri" w:hAnsi="Liberation Serif" w:cs="Liberation Serif"/>
                <w:sz w:val="26"/>
                <w:szCs w:val="26"/>
              </w:rPr>
            </w:pPr>
            <w:r>
              <w:rPr>
                <w:rFonts w:ascii="Liberation Serif" w:eastAsia="Calibri" w:hAnsi="Liberation Serif" w:cs="Liberation Serif"/>
                <w:sz w:val="26"/>
                <w:szCs w:val="26"/>
              </w:rPr>
              <w:t>11 сентября</w:t>
            </w:r>
          </w:p>
        </w:tc>
        <w:tc>
          <w:tcPr>
            <w:tcW w:w="4218" w:type="dxa"/>
            <w:tcBorders>
              <w:top w:val="single" w:sz="4" w:space="0" w:color="auto"/>
              <w:left w:val="single" w:sz="4" w:space="0" w:color="auto"/>
              <w:bottom w:val="single" w:sz="4" w:space="0" w:color="000000"/>
              <w:right w:val="single" w:sz="4" w:space="0" w:color="auto"/>
            </w:tcBorders>
            <w:vAlign w:val="center"/>
          </w:tcPr>
          <w:p w:rsidR="00612D37" w:rsidRDefault="00612D37" w:rsidP="000C2292">
            <w:pPr>
              <w:spacing w:line="256" w:lineRule="auto"/>
              <w:jc w:val="center"/>
              <w:rPr>
                <w:rFonts w:ascii="Liberation Serif" w:eastAsia="Calibri" w:hAnsi="Liberation Serif" w:cs="Liberation Serif"/>
                <w:sz w:val="26"/>
                <w:szCs w:val="26"/>
              </w:rPr>
            </w:pPr>
            <w:r>
              <w:rPr>
                <w:rFonts w:ascii="Liberation Serif" w:hAnsi="Liberation Serif" w:cs="Liberation Serif"/>
                <w:sz w:val="26"/>
                <w:szCs w:val="26"/>
              </w:rPr>
              <w:t>в течение одного дня в период с 08:00 до 22:00 местного времени</w:t>
            </w:r>
          </w:p>
        </w:tc>
      </w:tr>
      <w:tr w:rsidR="00612D37" w:rsidTr="000C2292">
        <w:trPr>
          <w:trHeight w:val="321"/>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Искусство (Мировая художественная культура) (</w:t>
            </w:r>
            <w:proofErr w:type="spellStart"/>
            <w:r>
              <w:rPr>
                <w:rFonts w:ascii="Liberation Serif" w:eastAsia="Calibri" w:hAnsi="Liberation Serif" w:cs="Liberation Serif"/>
                <w:sz w:val="26"/>
                <w:szCs w:val="26"/>
              </w:rPr>
              <w:t>онлайн</w:t>
            </w:r>
            <w:proofErr w:type="spellEnd"/>
            <w:r>
              <w:rPr>
                <w:rFonts w:ascii="Liberation Serif" w:eastAsia="Calibri" w:hAnsi="Liberation Serif" w:cs="Liberation Serif"/>
                <w:sz w:val="26"/>
                <w:szCs w:val="26"/>
              </w:rPr>
              <w:t>)</w:t>
            </w:r>
          </w:p>
        </w:tc>
        <w:tc>
          <w:tcPr>
            <w:tcW w:w="2126" w:type="dxa"/>
            <w:tcBorders>
              <w:top w:val="single" w:sz="4" w:space="0" w:color="auto"/>
              <w:left w:val="single" w:sz="4" w:space="0" w:color="000000"/>
              <w:bottom w:val="single" w:sz="4" w:space="0" w:color="000000"/>
              <w:right w:val="single" w:sz="4" w:space="0" w:color="auto"/>
            </w:tcBorders>
            <w:tcMar>
              <w:top w:w="0" w:type="dxa"/>
              <w:left w:w="108" w:type="dxa"/>
              <w:bottom w:w="0" w:type="dxa"/>
              <w:right w:w="108" w:type="dxa"/>
            </w:tcMar>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12 сентября</w:t>
            </w:r>
          </w:p>
        </w:tc>
        <w:tc>
          <w:tcPr>
            <w:tcW w:w="4218" w:type="dxa"/>
            <w:tcBorders>
              <w:top w:val="single" w:sz="4" w:space="0" w:color="auto"/>
              <w:left w:val="single" w:sz="4" w:space="0" w:color="auto"/>
              <w:bottom w:val="single" w:sz="4" w:space="0" w:color="000000"/>
              <w:right w:val="single" w:sz="4" w:space="0" w:color="auto"/>
            </w:tcBorders>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hAnsi="Liberation Serif" w:cs="Liberation Serif"/>
                <w:sz w:val="26"/>
                <w:szCs w:val="26"/>
              </w:rPr>
              <w:t>в течение одного дня в период с 08:00 до 22:00 местного времени</w:t>
            </w:r>
          </w:p>
        </w:tc>
      </w:tr>
      <w:tr w:rsidR="00612D37" w:rsidTr="000C2292">
        <w:trPr>
          <w:cantSplit/>
          <w:trHeight w:val="321"/>
          <w:tblHead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Литература (очный тур)</w:t>
            </w:r>
          </w:p>
        </w:tc>
        <w:tc>
          <w:tcPr>
            <w:tcW w:w="212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16 сентября</w:t>
            </w:r>
          </w:p>
        </w:tc>
        <w:tc>
          <w:tcPr>
            <w:tcW w:w="4218" w:type="dxa"/>
            <w:tcBorders>
              <w:top w:val="single" w:sz="4" w:space="0" w:color="000000"/>
              <w:left w:val="single" w:sz="4" w:space="0" w:color="auto"/>
              <w:bottom w:val="single" w:sz="4" w:space="0" w:color="000000"/>
              <w:right w:val="single" w:sz="4" w:space="0" w:color="auto"/>
            </w:tcBorders>
            <w:vAlign w:val="center"/>
            <w:hideMark/>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время и место проведения определяет организатор школьного этапа</w:t>
            </w:r>
          </w:p>
        </w:tc>
      </w:tr>
      <w:tr w:rsidR="00612D37" w:rsidTr="000C2292">
        <w:trPr>
          <w:trHeight w:val="323"/>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Обществознание (</w:t>
            </w:r>
            <w:proofErr w:type="spellStart"/>
            <w:r>
              <w:rPr>
                <w:rFonts w:ascii="Liberation Serif" w:eastAsia="Calibri" w:hAnsi="Liberation Serif" w:cs="Liberation Serif"/>
                <w:sz w:val="26"/>
                <w:szCs w:val="26"/>
              </w:rPr>
              <w:t>онлайн</w:t>
            </w:r>
            <w:proofErr w:type="spellEnd"/>
            <w:r>
              <w:rPr>
                <w:rFonts w:ascii="Liberation Serif" w:eastAsia="Calibri" w:hAnsi="Liberation Serif" w:cs="Liberation Serif"/>
                <w:sz w:val="26"/>
                <w:szCs w:val="26"/>
              </w:rPr>
              <w:t>)</w:t>
            </w:r>
          </w:p>
        </w:tc>
        <w:tc>
          <w:tcPr>
            <w:tcW w:w="212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18-19 сентября</w:t>
            </w:r>
          </w:p>
        </w:tc>
        <w:tc>
          <w:tcPr>
            <w:tcW w:w="4218" w:type="dxa"/>
            <w:tcBorders>
              <w:top w:val="single" w:sz="4" w:space="0" w:color="000000"/>
              <w:left w:val="single" w:sz="4" w:space="0" w:color="auto"/>
              <w:bottom w:val="single" w:sz="4" w:space="0" w:color="000000"/>
              <w:right w:val="single" w:sz="4" w:space="0" w:color="auto"/>
            </w:tcBorders>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с 08:00 первого дня до 22:00 последнего дня, указанного в графике по местному времени</w:t>
            </w:r>
          </w:p>
        </w:tc>
      </w:tr>
      <w:tr w:rsidR="00612D37" w:rsidTr="000C2292">
        <w:trPr>
          <w:trHeight w:val="323"/>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Русский язык (</w:t>
            </w:r>
            <w:proofErr w:type="spellStart"/>
            <w:r>
              <w:rPr>
                <w:rFonts w:ascii="Liberation Serif" w:eastAsia="Calibri" w:hAnsi="Liberation Serif" w:cs="Liberation Serif"/>
                <w:sz w:val="26"/>
                <w:szCs w:val="26"/>
              </w:rPr>
              <w:t>онлайн</w:t>
            </w:r>
            <w:proofErr w:type="spellEnd"/>
            <w:r>
              <w:rPr>
                <w:rFonts w:ascii="Liberation Serif" w:eastAsia="Calibri" w:hAnsi="Liberation Serif" w:cs="Liberation Serif"/>
                <w:sz w:val="26"/>
                <w:szCs w:val="26"/>
              </w:rPr>
              <w:t>)</w:t>
            </w:r>
          </w:p>
        </w:tc>
        <w:tc>
          <w:tcPr>
            <w:tcW w:w="212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22-24сентября</w:t>
            </w:r>
          </w:p>
        </w:tc>
        <w:tc>
          <w:tcPr>
            <w:tcW w:w="4218" w:type="dxa"/>
            <w:tcBorders>
              <w:top w:val="single" w:sz="4" w:space="0" w:color="000000"/>
              <w:left w:val="single" w:sz="4" w:space="0" w:color="auto"/>
              <w:bottom w:val="single" w:sz="4" w:space="0" w:color="000000"/>
              <w:right w:val="single" w:sz="4" w:space="0" w:color="auto"/>
            </w:tcBorders>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с 08:00 первого дня до 22:00 последнего дня, указанного в графике по местному времени</w:t>
            </w:r>
          </w:p>
        </w:tc>
      </w:tr>
      <w:tr w:rsidR="00612D37" w:rsidTr="000C2292">
        <w:trPr>
          <w:trHeight w:val="323"/>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Астрономия (</w:t>
            </w:r>
            <w:proofErr w:type="spellStart"/>
            <w:r>
              <w:rPr>
                <w:rFonts w:ascii="Liberation Serif" w:eastAsia="Calibri" w:hAnsi="Liberation Serif" w:cs="Liberation Serif"/>
                <w:sz w:val="26"/>
                <w:szCs w:val="26"/>
              </w:rPr>
              <w:t>онлайн</w:t>
            </w:r>
            <w:proofErr w:type="spellEnd"/>
            <w:r>
              <w:rPr>
                <w:rFonts w:ascii="Liberation Serif" w:eastAsia="Calibri" w:hAnsi="Liberation Serif" w:cs="Liberation Serif"/>
                <w:sz w:val="26"/>
                <w:szCs w:val="26"/>
              </w:rPr>
              <w:t>)</w:t>
            </w:r>
          </w:p>
        </w:tc>
        <w:tc>
          <w:tcPr>
            <w:tcW w:w="212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25 сентября</w:t>
            </w:r>
          </w:p>
        </w:tc>
        <w:tc>
          <w:tcPr>
            <w:tcW w:w="4218" w:type="dxa"/>
            <w:tcBorders>
              <w:top w:val="single" w:sz="4" w:space="0" w:color="000000"/>
              <w:left w:val="single" w:sz="4" w:space="0" w:color="auto"/>
              <w:bottom w:val="single" w:sz="4" w:space="0" w:color="000000"/>
              <w:right w:val="single" w:sz="4" w:space="0" w:color="auto"/>
            </w:tcBorders>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hAnsi="Liberation Serif" w:cs="Liberation Serif"/>
                <w:sz w:val="26"/>
                <w:szCs w:val="26"/>
              </w:rPr>
              <w:t>в течение одного дня в период с 08:00 до 22:00 местного времени</w:t>
            </w:r>
          </w:p>
        </w:tc>
      </w:tr>
      <w:tr w:rsidR="00612D37" w:rsidTr="000C2292">
        <w:trPr>
          <w:trHeight w:val="323"/>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Основы безопасности и защиты Родины (</w:t>
            </w:r>
            <w:proofErr w:type="spellStart"/>
            <w:r>
              <w:rPr>
                <w:rFonts w:ascii="Liberation Serif" w:eastAsia="Calibri" w:hAnsi="Liberation Serif" w:cs="Liberation Serif"/>
                <w:sz w:val="26"/>
                <w:szCs w:val="26"/>
              </w:rPr>
              <w:t>онлайн</w:t>
            </w:r>
            <w:proofErr w:type="spellEnd"/>
            <w:r>
              <w:rPr>
                <w:rFonts w:ascii="Liberation Serif" w:eastAsia="Calibri" w:hAnsi="Liberation Serif" w:cs="Liberation Serif"/>
                <w:sz w:val="26"/>
                <w:szCs w:val="26"/>
              </w:rPr>
              <w:t>)</w:t>
            </w:r>
          </w:p>
        </w:tc>
        <w:tc>
          <w:tcPr>
            <w:tcW w:w="212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26 сентября</w:t>
            </w:r>
          </w:p>
        </w:tc>
        <w:tc>
          <w:tcPr>
            <w:tcW w:w="4218" w:type="dxa"/>
            <w:tcBorders>
              <w:top w:val="single" w:sz="4" w:space="0" w:color="000000"/>
              <w:left w:val="single" w:sz="4" w:space="0" w:color="auto"/>
              <w:bottom w:val="single" w:sz="4" w:space="0" w:color="000000"/>
              <w:right w:val="single" w:sz="4" w:space="0" w:color="auto"/>
            </w:tcBorders>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hAnsi="Liberation Serif" w:cs="Liberation Serif"/>
                <w:sz w:val="26"/>
                <w:szCs w:val="26"/>
              </w:rPr>
              <w:t>в течение одного дня в период с 08:00 до 22:00 местного времени</w:t>
            </w:r>
          </w:p>
        </w:tc>
      </w:tr>
      <w:tr w:rsidR="00612D37" w:rsidTr="000C2292">
        <w:trPr>
          <w:trHeight w:val="323"/>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Основы безопасности и защиты Родины (практический тур)</w:t>
            </w:r>
          </w:p>
        </w:tc>
        <w:tc>
          <w:tcPr>
            <w:tcW w:w="212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27 сентября</w:t>
            </w:r>
          </w:p>
        </w:tc>
        <w:tc>
          <w:tcPr>
            <w:tcW w:w="4218" w:type="dxa"/>
            <w:tcBorders>
              <w:top w:val="single" w:sz="4" w:space="0" w:color="000000"/>
              <w:left w:val="single" w:sz="4" w:space="0" w:color="auto"/>
              <w:bottom w:val="single" w:sz="4" w:space="0" w:color="000000"/>
              <w:right w:val="single" w:sz="4" w:space="0" w:color="auto"/>
            </w:tcBorders>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время и место проведения определяет организатор школьного этапа</w:t>
            </w:r>
          </w:p>
        </w:tc>
      </w:tr>
      <w:tr w:rsidR="00612D37" w:rsidTr="000C2292">
        <w:trPr>
          <w:trHeight w:val="323"/>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Экология (</w:t>
            </w:r>
            <w:proofErr w:type="spellStart"/>
            <w:r>
              <w:rPr>
                <w:rFonts w:ascii="Liberation Serif" w:eastAsia="Calibri" w:hAnsi="Liberation Serif" w:cs="Liberation Serif"/>
                <w:sz w:val="26"/>
                <w:szCs w:val="26"/>
              </w:rPr>
              <w:t>онлайн</w:t>
            </w:r>
            <w:proofErr w:type="spellEnd"/>
            <w:r>
              <w:rPr>
                <w:rFonts w:ascii="Liberation Serif" w:eastAsia="Calibri" w:hAnsi="Liberation Serif" w:cs="Liberation Serif"/>
                <w:sz w:val="26"/>
                <w:szCs w:val="26"/>
              </w:rPr>
              <w:t>)</w:t>
            </w:r>
          </w:p>
        </w:tc>
        <w:tc>
          <w:tcPr>
            <w:tcW w:w="212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612D37" w:rsidRDefault="00612D37" w:rsidP="000C2292">
            <w:pPr>
              <w:spacing w:line="256" w:lineRule="auto"/>
              <w:ind w:left="145"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27 сентября</w:t>
            </w:r>
          </w:p>
        </w:tc>
        <w:tc>
          <w:tcPr>
            <w:tcW w:w="4218" w:type="dxa"/>
            <w:tcBorders>
              <w:top w:val="single" w:sz="4" w:space="0" w:color="000000"/>
              <w:left w:val="single" w:sz="4" w:space="0" w:color="auto"/>
              <w:bottom w:val="single" w:sz="4" w:space="0" w:color="000000"/>
              <w:right w:val="single" w:sz="4" w:space="0" w:color="auto"/>
            </w:tcBorders>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hAnsi="Liberation Serif" w:cs="Liberation Serif"/>
                <w:sz w:val="26"/>
                <w:szCs w:val="26"/>
              </w:rPr>
              <w:t>в течение одного дня в период с 08:00 до 22:00 местного времени</w:t>
            </w:r>
          </w:p>
        </w:tc>
      </w:tr>
      <w:tr w:rsidR="00612D37" w:rsidTr="000C2292">
        <w:trPr>
          <w:trHeight w:val="323"/>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История (</w:t>
            </w:r>
            <w:proofErr w:type="spellStart"/>
            <w:r>
              <w:rPr>
                <w:rFonts w:ascii="Liberation Serif" w:eastAsia="Calibri" w:hAnsi="Liberation Serif" w:cs="Liberation Serif"/>
                <w:sz w:val="26"/>
                <w:szCs w:val="26"/>
              </w:rPr>
              <w:t>онлайн</w:t>
            </w:r>
            <w:proofErr w:type="spellEnd"/>
            <w:r>
              <w:rPr>
                <w:rFonts w:ascii="Liberation Serif" w:eastAsia="Calibri" w:hAnsi="Liberation Serif" w:cs="Liberation Serif"/>
                <w:sz w:val="26"/>
                <w:szCs w:val="26"/>
              </w:rPr>
              <w:t>)</w:t>
            </w:r>
          </w:p>
        </w:tc>
        <w:tc>
          <w:tcPr>
            <w:tcW w:w="212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29-30</w:t>
            </w:r>
            <w:r w:rsidRPr="0006495D">
              <w:rPr>
                <w:rFonts w:ascii="Liberation Serif" w:eastAsia="Calibri" w:hAnsi="Liberation Serif" w:cs="Liberation Serif"/>
                <w:sz w:val="26"/>
                <w:szCs w:val="26"/>
              </w:rPr>
              <w:t xml:space="preserve"> сентября</w:t>
            </w:r>
          </w:p>
        </w:tc>
        <w:tc>
          <w:tcPr>
            <w:tcW w:w="4218" w:type="dxa"/>
            <w:tcBorders>
              <w:top w:val="single" w:sz="4" w:space="0" w:color="000000"/>
              <w:left w:val="single" w:sz="4" w:space="0" w:color="auto"/>
              <w:bottom w:val="single" w:sz="4" w:space="0" w:color="000000"/>
              <w:right w:val="single" w:sz="4" w:space="0" w:color="auto"/>
            </w:tcBorders>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в 08:00 первого дня до 22:00 последнего дня, указанного в графике по местному времени</w:t>
            </w:r>
          </w:p>
        </w:tc>
      </w:tr>
      <w:tr w:rsidR="00612D37" w:rsidTr="000C2292">
        <w:trPr>
          <w:trHeight w:val="323"/>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2D37" w:rsidRPr="00CC28C0" w:rsidRDefault="00612D37" w:rsidP="000C2292">
            <w:pPr>
              <w:spacing w:line="256" w:lineRule="auto"/>
              <w:jc w:val="center"/>
              <w:rPr>
                <w:rFonts w:ascii="Liberation Serif" w:eastAsia="Calibri" w:hAnsi="Liberation Serif" w:cs="Liberation Serif"/>
                <w:b/>
                <w:sz w:val="24"/>
                <w:szCs w:val="24"/>
              </w:rPr>
            </w:pPr>
            <w:r w:rsidRPr="00CC28C0">
              <w:rPr>
                <w:rFonts w:ascii="Liberation Serif" w:eastAsia="Calibri" w:hAnsi="Liberation Serif" w:cs="Liberation Serif"/>
                <w:b/>
                <w:sz w:val="24"/>
                <w:szCs w:val="24"/>
              </w:rPr>
              <w:t>Предмет</w:t>
            </w:r>
          </w:p>
        </w:tc>
        <w:tc>
          <w:tcPr>
            <w:tcW w:w="212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612D37" w:rsidRPr="00CC28C0" w:rsidRDefault="00612D37" w:rsidP="000C2292">
            <w:pPr>
              <w:spacing w:line="256" w:lineRule="auto"/>
              <w:ind w:left="-13"/>
              <w:jc w:val="center"/>
              <w:rPr>
                <w:rFonts w:ascii="Liberation Serif" w:eastAsia="Calibri" w:hAnsi="Liberation Serif" w:cs="Liberation Serif"/>
                <w:b/>
                <w:sz w:val="24"/>
                <w:szCs w:val="24"/>
              </w:rPr>
            </w:pPr>
            <w:r w:rsidRPr="00CC28C0">
              <w:rPr>
                <w:rFonts w:ascii="Liberation Serif" w:eastAsia="Calibri" w:hAnsi="Liberation Serif" w:cs="Liberation Serif"/>
                <w:b/>
                <w:sz w:val="24"/>
                <w:szCs w:val="24"/>
              </w:rPr>
              <w:t>Даты проведения олимпиады</w:t>
            </w:r>
          </w:p>
        </w:tc>
        <w:tc>
          <w:tcPr>
            <w:tcW w:w="4218" w:type="dxa"/>
            <w:tcBorders>
              <w:top w:val="single" w:sz="4" w:space="0" w:color="000000"/>
              <w:left w:val="single" w:sz="4" w:space="0" w:color="auto"/>
              <w:bottom w:val="single" w:sz="4" w:space="0" w:color="000000"/>
              <w:right w:val="single" w:sz="4" w:space="0" w:color="auto"/>
            </w:tcBorders>
            <w:vAlign w:val="center"/>
          </w:tcPr>
          <w:p w:rsidR="00612D37" w:rsidRPr="00CC28C0" w:rsidRDefault="00612D37" w:rsidP="000C2292">
            <w:pPr>
              <w:spacing w:line="256" w:lineRule="auto"/>
              <w:jc w:val="center"/>
              <w:rPr>
                <w:rFonts w:ascii="Liberation Serif" w:eastAsia="Calibri" w:hAnsi="Liberation Serif" w:cs="Liberation Serif"/>
                <w:b/>
                <w:sz w:val="24"/>
                <w:szCs w:val="24"/>
              </w:rPr>
            </w:pPr>
            <w:r w:rsidRPr="00CC28C0">
              <w:rPr>
                <w:rFonts w:ascii="Liberation Serif" w:eastAsia="Calibri" w:hAnsi="Liberation Serif" w:cs="Liberation Serif"/>
                <w:b/>
                <w:sz w:val="24"/>
                <w:szCs w:val="24"/>
              </w:rPr>
              <w:t>Сроки выполнения олимпиадных заданий</w:t>
            </w:r>
          </w:p>
        </w:tc>
      </w:tr>
      <w:tr w:rsidR="00612D37" w:rsidTr="000C2292">
        <w:trPr>
          <w:trHeight w:val="323"/>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Физика (</w:t>
            </w:r>
            <w:proofErr w:type="spellStart"/>
            <w:r>
              <w:rPr>
                <w:rFonts w:ascii="Liberation Serif" w:eastAsia="Calibri" w:hAnsi="Liberation Serif" w:cs="Liberation Serif"/>
                <w:sz w:val="26"/>
                <w:szCs w:val="26"/>
              </w:rPr>
              <w:t>онлайн</w:t>
            </w:r>
            <w:proofErr w:type="spellEnd"/>
            <w:r>
              <w:rPr>
                <w:rFonts w:ascii="Liberation Serif" w:eastAsia="Calibri" w:hAnsi="Liberation Serif" w:cs="Liberation Serif"/>
                <w:sz w:val="26"/>
                <w:szCs w:val="26"/>
              </w:rPr>
              <w:t>)</w:t>
            </w:r>
          </w:p>
        </w:tc>
        <w:tc>
          <w:tcPr>
            <w:tcW w:w="212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2 октября</w:t>
            </w:r>
          </w:p>
        </w:tc>
        <w:tc>
          <w:tcPr>
            <w:tcW w:w="4218" w:type="dxa"/>
            <w:tcBorders>
              <w:top w:val="single" w:sz="4" w:space="0" w:color="000000"/>
              <w:left w:val="single" w:sz="4" w:space="0" w:color="auto"/>
              <w:bottom w:val="single" w:sz="4" w:space="0" w:color="000000"/>
              <w:right w:val="single" w:sz="4" w:space="0" w:color="auto"/>
            </w:tcBorders>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hAnsi="Liberation Serif" w:cs="Liberation Serif"/>
                <w:sz w:val="26"/>
                <w:szCs w:val="26"/>
              </w:rPr>
              <w:t>в течение одного дня в период с 08:00 до 22:00 местного времени</w:t>
            </w:r>
          </w:p>
        </w:tc>
      </w:tr>
      <w:tr w:rsidR="00612D37" w:rsidTr="000C2292">
        <w:trPr>
          <w:trHeight w:val="323"/>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География (</w:t>
            </w:r>
            <w:proofErr w:type="spellStart"/>
            <w:r>
              <w:rPr>
                <w:rFonts w:ascii="Liberation Serif" w:eastAsia="Calibri" w:hAnsi="Liberation Serif" w:cs="Liberation Serif"/>
                <w:sz w:val="26"/>
                <w:szCs w:val="26"/>
              </w:rPr>
              <w:t>онлайн</w:t>
            </w:r>
            <w:proofErr w:type="spellEnd"/>
            <w:r>
              <w:rPr>
                <w:rFonts w:ascii="Liberation Serif" w:eastAsia="Calibri" w:hAnsi="Liberation Serif" w:cs="Liberation Serif"/>
                <w:sz w:val="26"/>
                <w:szCs w:val="26"/>
              </w:rPr>
              <w:t>)</w:t>
            </w:r>
          </w:p>
        </w:tc>
        <w:tc>
          <w:tcPr>
            <w:tcW w:w="212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3 октября</w:t>
            </w:r>
          </w:p>
        </w:tc>
        <w:tc>
          <w:tcPr>
            <w:tcW w:w="4218" w:type="dxa"/>
            <w:tcBorders>
              <w:top w:val="single" w:sz="4" w:space="0" w:color="000000"/>
              <w:left w:val="single" w:sz="4" w:space="0" w:color="auto"/>
              <w:bottom w:val="single" w:sz="4" w:space="0" w:color="000000"/>
              <w:right w:val="single" w:sz="4" w:space="0" w:color="auto"/>
            </w:tcBorders>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hAnsi="Liberation Serif" w:cs="Liberation Serif"/>
                <w:sz w:val="26"/>
                <w:szCs w:val="26"/>
              </w:rPr>
              <w:t xml:space="preserve">в течение одного дня в период с </w:t>
            </w:r>
            <w:r>
              <w:rPr>
                <w:rFonts w:ascii="Liberation Serif" w:hAnsi="Liberation Serif" w:cs="Liberation Serif"/>
                <w:sz w:val="26"/>
                <w:szCs w:val="26"/>
              </w:rPr>
              <w:lastRenderedPageBreak/>
              <w:t>08:00 до 22:00 местного времени</w:t>
            </w:r>
          </w:p>
        </w:tc>
      </w:tr>
      <w:tr w:rsidR="00612D37" w:rsidTr="000C2292">
        <w:trPr>
          <w:trHeight w:val="871"/>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lastRenderedPageBreak/>
              <w:t>Физическая культура (</w:t>
            </w:r>
            <w:proofErr w:type="spellStart"/>
            <w:r>
              <w:rPr>
                <w:rFonts w:ascii="Liberation Serif" w:eastAsia="Calibri" w:hAnsi="Liberation Serif" w:cs="Liberation Serif"/>
                <w:sz w:val="26"/>
                <w:szCs w:val="26"/>
              </w:rPr>
              <w:t>онлайн</w:t>
            </w:r>
            <w:proofErr w:type="spellEnd"/>
            <w:r>
              <w:rPr>
                <w:rFonts w:ascii="Liberation Serif" w:eastAsia="Calibri" w:hAnsi="Liberation Serif" w:cs="Liberation Serif"/>
                <w:sz w:val="26"/>
                <w:szCs w:val="26"/>
              </w:rPr>
              <w:t>, практический тур)</w:t>
            </w:r>
          </w:p>
        </w:tc>
        <w:tc>
          <w:tcPr>
            <w:tcW w:w="212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7  октября</w:t>
            </w:r>
          </w:p>
        </w:tc>
        <w:tc>
          <w:tcPr>
            <w:tcW w:w="4218" w:type="dxa"/>
            <w:tcBorders>
              <w:top w:val="single" w:sz="4" w:space="0" w:color="000000"/>
              <w:left w:val="single" w:sz="4" w:space="0" w:color="auto"/>
              <w:bottom w:val="single" w:sz="4" w:space="0" w:color="000000"/>
              <w:right w:val="single" w:sz="4" w:space="0" w:color="auto"/>
            </w:tcBorders>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hAnsi="Liberation Serif"/>
                <w:sz w:val="26"/>
                <w:szCs w:val="26"/>
              </w:rPr>
              <w:t xml:space="preserve">каждый из туров можно проводить в любой день даты проведения, </w:t>
            </w:r>
            <w:r>
              <w:rPr>
                <w:rFonts w:ascii="Liberation Serif" w:hAnsi="Liberation Serif" w:cs="Liberation Serif"/>
                <w:sz w:val="26"/>
                <w:szCs w:val="26"/>
              </w:rPr>
              <w:t>в период с 08:00 до 22:00 местного времени</w:t>
            </w:r>
          </w:p>
        </w:tc>
      </w:tr>
      <w:tr w:rsidR="00612D37" w:rsidTr="000C2292">
        <w:trPr>
          <w:trHeight w:val="323"/>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Право (</w:t>
            </w:r>
            <w:proofErr w:type="spellStart"/>
            <w:r>
              <w:rPr>
                <w:rFonts w:ascii="Liberation Serif" w:eastAsia="Calibri" w:hAnsi="Liberation Serif" w:cs="Liberation Serif"/>
                <w:sz w:val="26"/>
                <w:szCs w:val="26"/>
              </w:rPr>
              <w:t>онлайн</w:t>
            </w:r>
            <w:proofErr w:type="spellEnd"/>
            <w:r>
              <w:rPr>
                <w:rFonts w:ascii="Liberation Serif" w:eastAsia="Calibri" w:hAnsi="Liberation Serif" w:cs="Liberation Serif"/>
                <w:sz w:val="26"/>
                <w:szCs w:val="26"/>
              </w:rPr>
              <w:t>)</w:t>
            </w:r>
          </w:p>
        </w:tc>
        <w:tc>
          <w:tcPr>
            <w:tcW w:w="212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612D37" w:rsidRDefault="00612D37" w:rsidP="000C2292">
            <w:pPr>
              <w:spacing w:line="256" w:lineRule="auto"/>
              <w:ind w:left="145"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8 октября</w:t>
            </w:r>
          </w:p>
        </w:tc>
        <w:tc>
          <w:tcPr>
            <w:tcW w:w="4218" w:type="dxa"/>
            <w:tcBorders>
              <w:top w:val="single" w:sz="4" w:space="0" w:color="000000"/>
              <w:left w:val="single" w:sz="4" w:space="0" w:color="auto"/>
              <w:bottom w:val="single" w:sz="4" w:space="0" w:color="000000"/>
              <w:right w:val="single" w:sz="4" w:space="0" w:color="auto"/>
            </w:tcBorders>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hAnsi="Liberation Serif" w:cs="Liberation Serif"/>
                <w:sz w:val="26"/>
                <w:szCs w:val="26"/>
              </w:rPr>
              <w:t>в течение одного дня в период с 08:00 до 22:00 местного времени</w:t>
            </w:r>
          </w:p>
        </w:tc>
      </w:tr>
      <w:tr w:rsidR="00612D37" w:rsidTr="000C2292">
        <w:trPr>
          <w:trHeight w:val="323"/>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 xml:space="preserve">Биология </w:t>
            </w:r>
          </w:p>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 xml:space="preserve">(5-6 классы, </w:t>
            </w:r>
            <w:proofErr w:type="spellStart"/>
            <w:r>
              <w:rPr>
                <w:rFonts w:ascii="Liberation Serif" w:eastAsia="Calibri" w:hAnsi="Liberation Serif" w:cs="Liberation Serif"/>
                <w:sz w:val="26"/>
                <w:szCs w:val="26"/>
              </w:rPr>
              <w:t>онлайн</w:t>
            </w:r>
            <w:proofErr w:type="spellEnd"/>
            <w:r>
              <w:rPr>
                <w:rFonts w:ascii="Liberation Serif" w:eastAsia="Calibri" w:hAnsi="Liberation Serif" w:cs="Liberation Serif"/>
                <w:sz w:val="26"/>
                <w:szCs w:val="26"/>
              </w:rPr>
              <w:t>)</w:t>
            </w:r>
          </w:p>
        </w:tc>
        <w:tc>
          <w:tcPr>
            <w:tcW w:w="212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9 октября</w:t>
            </w:r>
          </w:p>
        </w:tc>
        <w:tc>
          <w:tcPr>
            <w:tcW w:w="4218" w:type="dxa"/>
            <w:tcBorders>
              <w:top w:val="single" w:sz="4" w:space="0" w:color="000000"/>
              <w:left w:val="single" w:sz="4" w:space="0" w:color="auto"/>
              <w:bottom w:val="single" w:sz="4" w:space="0" w:color="000000"/>
              <w:right w:val="single" w:sz="4" w:space="0" w:color="auto"/>
            </w:tcBorders>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hAnsi="Liberation Serif" w:cs="Liberation Serif"/>
                <w:sz w:val="26"/>
                <w:szCs w:val="26"/>
              </w:rPr>
              <w:t>в течение одного дня в период с 08:00 до 22:00 местного времени</w:t>
            </w:r>
          </w:p>
        </w:tc>
      </w:tr>
      <w:tr w:rsidR="00612D37" w:rsidTr="000C2292">
        <w:trPr>
          <w:trHeight w:val="323"/>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 xml:space="preserve">Биология </w:t>
            </w:r>
          </w:p>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 xml:space="preserve">(7-11 классы, </w:t>
            </w:r>
            <w:proofErr w:type="spellStart"/>
            <w:r>
              <w:rPr>
                <w:rFonts w:ascii="Liberation Serif" w:eastAsia="Calibri" w:hAnsi="Liberation Serif" w:cs="Liberation Serif"/>
                <w:sz w:val="26"/>
                <w:szCs w:val="26"/>
              </w:rPr>
              <w:t>онлайн</w:t>
            </w:r>
            <w:proofErr w:type="spellEnd"/>
            <w:r>
              <w:rPr>
                <w:rFonts w:ascii="Liberation Serif" w:eastAsia="Calibri" w:hAnsi="Liberation Serif" w:cs="Liberation Serif"/>
                <w:sz w:val="26"/>
                <w:szCs w:val="26"/>
              </w:rPr>
              <w:t>)</w:t>
            </w:r>
          </w:p>
        </w:tc>
        <w:tc>
          <w:tcPr>
            <w:tcW w:w="212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612D37" w:rsidRDefault="00612D37" w:rsidP="000C2292">
            <w:pPr>
              <w:spacing w:line="256" w:lineRule="auto"/>
              <w:ind w:left="145" w:right="134"/>
              <w:jc w:val="center"/>
              <w:rPr>
                <w:rFonts w:ascii="Liberation Serif" w:hAnsi="Liberation Serif" w:cs="Liberation Serif"/>
                <w:sz w:val="26"/>
                <w:szCs w:val="26"/>
              </w:rPr>
            </w:pPr>
            <w:r>
              <w:rPr>
                <w:rFonts w:ascii="Liberation Serif" w:eastAsia="Calibri" w:hAnsi="Liberation Serif" w:cs="Liberation Serif"/>
                <w:sz w:val="26"/>
                <w:szCs w:val="26"/>
              </w:rPr>
              <w:t>10 октября</w:t>
            </w:r>
          </w:p>
        </w:tc>
        <w:tc>
          <w:tcPr>
            <w:tcW w:w="4218" w:type="dxa"/>
            <w:tcBorders>
              <w:top w:val="single" w:sz="4" w:space="0" w:color="000000"/>
              <w:left w:val="single" w:sz="4" w:space="0" w:color="auto"/>
              <w:bottom w:val="single" w:sz="4" w:space="0" w:color="000000"/>
              <w:right w:val="single" w:sz="4" w:space="0" w:color="auto"/>
            </w:tcBorders>
            <w:vAlign w:val="center"/>
          </w:tcPr>
          <w:p w:rsidR="00612D37" w:rsidRDefault="00612D37" w:rsidP="000C2292">
            <w:pPr>
              <w:spacing w:line="256" w:lineRule="auto"/>
              <w:ind w:right="134"/>
              <w:jc w:val="center"/>
              <w:rPr>
                <w:rFonts w:ascii="Liberation Serif" w:hAnsi="Liberation Serif" w:cs="Liberation Serif"/>
                <w:sz w:val="26"/>
                <w:szCs w:val="26"/>
              </w:rPr>
            </w:pPr>
            <w:r>
              <w:rPr>
                <w:rFonts w:ascii="Liberation Serif" w:hAnsi="Liberation Serif" w:cs="Liberation Serif"/>
                <w:sz w:val="26"/>
                <w:szCs w:val="26"/>
              </w:rPr>
              <w:t>в течение одного дня в период с 08:00 до 22:00 местного времени</w:t>
            </w:r>
          </w:p>
        </w:tc>
      </w:tr>
      <w:tr w:rsidR="00612D37" w:rsidTr="000C2292">
        <w:trPr>
          <w:trHeight w:val="323"/>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Химия (</w:t>
            </w:r>
            <w:proofErr w:type="spellStart"/>
            <w:r>
              <w:rPr>
                <w:rFonts w:ascii="Liberation Serif" w:eastAsia="Calibri" w:hAnsi="Liberation Serif" w:cs="Liberation Serif"/>
                <w:sz w:val="26"/>
                <w:szCs w:val="26"/>
              </w:rPr>
              <w:t>онлайн</w:t>
            </w:r>
            <w:proofErr w:type="spellEnd"/>
            <w:r>
              <w:rPr>
                <w:rFonts w:ascii="Liberation Serif" w:eastAsia="Calibri" w:hAnsi="Liberation Serif" w:cs="Liberation Serif"/>
                <w:sz w:val="26"/>
                <w:szCs w:val="26"/>
              </w:rPr>
              <w:t>)</w:t>
            </w:r>
          </w:p>
        </w:tc>
        <w:tc>
          <w:tcPr>
            <w:tcW w:w="212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612D37" w:rsidRDefault="00612D37" w:rsidP="000C2292">
            <w:pPr>
              <w:spacing w:line="256" w:lineRule="auto"/>
              <w:ind w:left="145"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13 октября</w:t>
            </w:r>
          </w:p>
        </w:tc>
        <w:tc>
          <w:tcPr>
            <w:tcW w:w="4218" w:type="dxa"/>
            <w:tcBorders>
              <w:top w:val="single" w:sz="4" w:space="0" w:color="000000"/>
              <w:left w:val="single" w:sz="4" w:space="0" w:color="auto"/>
              <w:bottom w:val="single" w:sz="4" w:space="0" w:color="000000"/>
              <w:right w:val="single" w:sz="4" w:space="0" w:color="auto"/>
            </w:tcBorders>
            <w:vAlign w:val="center"/>
          </w:tcPr>
          <w:p w:rsidR="00612D37" w:rsidRDefault="00612D37" w:rsidP="000C2292">
            <w:pPr>
              <w:spacing w:line="256" w:lineRule="auto"/>
              <w:ind w:right="134"/>
              <w:jc w:val="center"/>
              <w:rPr>
                <w:rFonts w:ascii="Liberation Serif" w:hAnsi="Liberation Serif" w:cs="Liberation Serif"/>
                <w:sz w:val="26"/>
                <w:szCs w:val="26"/>
              </w:rPr>
            </w:pPr>
            <w:r>
              <w:rPr>
                <w:rFonts w:ascii="Liberation Serif" w:hAnsi="Liberation Serif" w:cs="Liberation Serif"/>
                <w:sz w:val="26"/>
                <w:szCs w:val="26"/>
              </w:rPr>
              <w:t>в течение одного дня в период с 08:00 до 22:00 местного времени</w:t>
            </w:r>
          </w:p>
        </w:tc>
      </w:tr>
      <w:tr w:rsidR="00612D37" w:rsidTr="000C2292">
        <w:trPr>
          <w:trHeight w:val="323"/>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 xml:space="preserve">Английский язык </w:t>
            </w:r>
          </w:p>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w:t>
            </w:r>
            <w:proofErr w:type="spellStart"/>
            <w:r>
              <w:rPr>
                <w:rFonts w:ascii="Liberation Serif" w:eastAsia="Calibri" w:hAnsi="Liberation Serif" w:cs="Liberation Serif"/>
                <w:sz w:val="26"/>
                <w:szCs w:val="26"/>
              </w:rPr>
              <w:t>онлайн</w:t>
            </w:r>
            <w:proofErr w:type="spellEnd"/>
            <w:r>
              <w:rPr>
                <w:rFonts w:ascii="Liberation Serif" w:eastAsia="Calibri" w:hAnsi="Liberation Serif" w:cs="Liberation Serif"/>
                <w:sz w:val="26"/>
                <w:szCs w:val="26"/>
              </w:rPr>
              <w:t>, очный тур)</w:t>
            </w:r>
          </w:p>
        </w:tc>
        <w:tc>
          <w:tcPr>
            <w:tcW w:w="212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15 октября</w:t>
            </w:r>
          </w:p>
        </w:tc>
        <w:tc>
          <w:tcPr>
            <w:tcW w:w="4218" w:type="dxa"/>
            <w:tcBorders>
              <w:top w:val="single" w:sz="4" w:space="0" w:color="000000"/>
              <w:left w:val="single" w:sz="4" w:space="0" w:color="auto"/>
              <w:bottom w:val="single" w:sz="4" w:space="0" w:color="000000"/>
              <w:right w:val="single" w:sz="4" w:space="0" w:color="auto"/>
            </w:tcBorders>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hAnsi="Liberation Serif"/>
                <w:sz w:val="26"/>
                <w:szCs w:val="26"/>
              </w:rPr>
              <w:t xml:space="preserve">каждый из туров можно проводить в любой день даты проведения, </w:t>
            </w:r>
            <w:r>
              <w:rPr>
                <w:rFonts w:ascii="Liberation Serif" w:hAnsi="Liberation Serif" w:cs="Liberation Serif"/>
                <w:sz w:val="26"/>
                <w:szCs w:val="26"/>
              </w:rPr>
              <w:t>в период с 08:00 до 22:00 местного времени</w:t>
            </w:r>
          </w:p>
        </w:tc>
      </w:tr>
      <w:tr w:rsidR="00612D37" w:rsidTr="000C2292">
        <w:trPr>
          <w:trHeight w:val="323"/>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 xml:space="preserve">Математика </w:t>
            </w:r>
          </w:p>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 xml:space="preserve">(4-6 классы, </w:t>
            </w:r>
            <w:proofErr w:type="spellStart"/>
            <w:r>
              <w:rPr>
                <w:rFonts w:ascii="Liberation Serif" w:eastAsia="Calibri" w:hAnsi="Liberation Serif" w:cs="Liberation Serif"/>
                <w:sz w:val="26"/>
                <w:szCs w:val="26"/>
              </w:rPr>
              <w:t>онлайн</w:t>
            </w:r>
            <w:proofErr w:type="spellEnd"/>
            <w:r>
              <w:rPr>
                <w:rFonts w:ascii="Liberation Serif" w:eastAsia="Calibri" w:hAnsi="Liberation Serif" w:cs="Liberation Serif"/>
                <w:sz w:val="26"/>
                <w:szCs w:val="26"/>
              </w:rPr>
              <w:t>)</w:t>
            </w:r>
          </w:p>
        </w:tc>
        <w:tc>
          <w:tcPr>
            <w:tcW w:w="212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16 октября</w:t>
            </w:r>
          </w:p>
        </w:tc>
        <w:tc>
          <w:tcPr>
            <w:tcW w:w="4218" w:type="dxa"/>
            <w:tcBorders>
              <w:top w:val="single" w:sz="4" w:space="0" w:color="000000"/>
              <w:left w:val="single" w:sz="4" w:space="0" w:color="auto"/>
              <w:bottom w:val="single" w:sz="4" w:space="0" w:color="000000"/>
              <w:right w:val="single" w:sz="4" w:space="0" w:color="auto"/>
            </w:tcBorders>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hAnsi="Liberation Serif" w:cs="Liberation Serif"/>
                <w:sz w:val="26"/>
                <w:szCs w:val="26"/>
              </w:rPr>
              <w:t>в течение одного дня в период с 08:00 до 22:00 местного времени</w:t>
            </w:r>
          </w:p>
        </w:tc>
      </w:tr>
      <w:tr w:rsidR="00612D37" w:rsidTr="000C2292">
        <w:trPr>
          <w:trHeight w:val="323"/>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 xml:space="preserve">Математика </w:t>
            </w:r>
          </w:p>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 xml:space="preserve">(7-11 классы, </w:t>
            </w:r>
            <w:proofErr w:type="spellStart"/>
            <w:r>
              <w:rPr>
                <w:rFonts w:ascii="Liberation Serif" w:eastAsia="Calibri" w:hAnsi="Liberation Serif" w:cs="Liberation Serif"/>
                <w:sz w:val="26"/>
                <w:szCs w:val="26"/>
              </w:rPr>
              <w:t>онлайн</w:t>
            </w:r>
            <w:proofErr w:type="spellEnd"/>
            <w:r>
              <w:rPr>
                <w:rFonts w:ascii="Liberation Serif" w:eastAsia="Calibri" w:hAnsi="Liberation Serif" w:cs="Liberation Serif"/>
                <w:sz w:val="26"/>
                <w:szCs w:val="26"/>
              </w:rPr>
              <w:t>)</w:t>
            </w:r>
          </w:p>
        </w:tc>
        <w:tc>
          <w:tcPr>
            <w:tcW w:w="212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612D37" w:rsidRDefault="00612D37" w:rsidP="000C2292">
            <w:pPr>
              <w:spacing w:line="256" w:lineRule="auto"/>
              <w:ind w:left="145"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17 октября</w:t>
            </w:r>
          </w:p>
        </w:tc>
        <w:tc>
          <w:tcPr>
            <w:tcW w:w="4218" w:type="dxa"/>
            <w:tcBorders>
              <w:top w:val="single" w:sz="4" w:space="0" w:color="000000"/>
              <w:left w:val="single" w:sz="4" w:space="0" w:color="auto"/>
              <w:bottom w:val="single" w:sz="4" w:space="0" w:color="000000"/>
              <w:right w:val="single" w:sz="4" w:space="0" w:color="auto"/>
            </w:tcBorders>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hAnsi="Liberation Serif" w:cs="Liberation Serif"/>
                <w:sz w:val="26"/>
                <w:szCs w:val="26"/>
              </w:rPr>
              <w:t>в течение одного дня в период с 08:00 до 22:00 местного времени</w:t>
            </w:r>
          </w:p>
        </w:tc>
      </w:tr>
      <w:tr w:rsidR="00612D37" w:rsidTr="000C2292">
        <w:trPr>
          <w:trHeight w:val="323"/>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2D37" w:rsidRDefault="00612D37" w:rsidP="000C2292">
            <w:pPr>
              <w:spacing w:line="256" w:lineRule="auto"/>
              <w:ind w:right="134"/>
              <w:jc w:val="center"/>
              <w:rPr>
                <w:rFonts w:ascii="Liberation Serif" w:eastAsia="Calibri" w:hAnsi="Liberation Serif" w:cs="Liberation Serif"/>
                <w:sz w:val="26"/>
                <w:szCs w:val="26"/>
              </w:rPr>
            </w:pPr>
            <w:proofErr w:type="gramStart"/>
            <w:r>
              <w:rPr>
                <w:rFonts w:ascii="Liberation Serif" w:eastAsia="Calibri" w:hAnsi="Liberation Serif" w:cs="Liberation Serif"/>
                <w:sz w:val="26"/>
                <w:szCs w:val="26"/>
              </w:rPr>
              <w:t>Труд (технология) (</w:t>
            </w:r>
            <w:proofErr w:type="spellStart"/>
            <w:r>
              <w:rPr>
                <w:rFonts w:ascii="Liberation Serif" w:eastAsia="Calibri" w:hAnsi="Liberation Serif" w:cs="Liberation Serif"/>
                <w:sz w:val="26"/>
                <w:szCs w:val="26"/>
              </w:rPr>
              <w:t>онлайн</w:t>
            </w:r>
            <w:proofErr w:type="spellEnd"/>
            <w:r>
              <w:rPr>
                <w:rFonts w:ascii="Liberation Serif" w:eastAsia="Calibri" w:hAnsi="Liberation Serif" w:cs="Liberation Serif"/>
                <w:sz w:val="26"/>
                <w:szCs w:val="26"/>
              </w:rPr>
              <w:t xml:space="preserve">, </w:t>
            </w:r>
            <w:proofErr w:type="gramEnd"/>
          </w:p>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практический тур)</w:t>
            </w:r>
          </w:p>
        </w:tc>
        <w:tc>
          <w:tcPr>
            <w:tcW w:w="212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612D37" w:rsidRDefault="00612D37" w:rsidP="000C2292">
            <w:pPr>
              <w:spacing w:line="256" w:lineRule="auto"/>
              <w:ind w:left="145"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21 октября</w:t>
            </w:r>
          </w:p>
        </w:tc>
        <w:tc>
          <w:tcPr>
            <w:tcW w:w="4218" w:type="dxa"/>
            <w:tcBorders>
              <w:top w:val="single" w:sz="4" w:space="0" w:color="000000"/>
              <w:left w:val="single" w:sz="4" w:space="0" w:color="auto"/>
              <w:bottom w:val="single" w:sz="4" w:space="0" w:color="000000"/>
              <w:right w:val="single" w:sz="4" w:space="0" w:color="auto"/>
            </w:tcBorders>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hAnsi="Liberation Serif"/>
                <w:sz w:val="26"/>
                <w:szCs w:val="26"/>
              </w:rPr>
              <w:t xml:space="preserve">каждый из туров можно проводить в любой день даты проведения, </w:t>
            </w:r>
            <w:r>
              <w:rPr>
                <w:rFonts w:ascii="Liberation Serif" w:hAnsi="Liberation Serif" w:cs="Liberation Serif"/>
                <w:sz w:val="26"/>
                <w:szCs w:val="26"/>
              </w:rPr>
              <w:t>в период с 08:00 до 22:00 местного времени</w:t>
            </w:r>
          </w:p>
        </w:tc>
      </w:tr>
      <w:tr w:rsidR="00612D37" w:rsidTr="000C2292">
        <w:trPr>
          <w:trHeight w:val="323"/>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 xml:space="preserve">Информатика </w:t>
            </w:r>
            <w:proofErr w:type="gramStart"/>
            <w:r>
              <w:rPr>
                <w:rFonts w:ascii="Liberation Serif" w:eastAsia="Calibri" w:hAnsi="Liberation Serif" w:cs="Liberation Serif"/>
                <w:sz w:val="26"/>
                <w:szCs w:val="26"/>
              </w:rPr>
              <w:t xml:space="preserve">( </w:t>
            </w:r>
            <w:proofErr w:type="gramEnd"/>
            <w:r>
              <w:rPr>
                <w:rFonts w:ascii="Liberation Serif" w:eastAsia="Calibri" w:hAnsi="Liberation Serif" w:cs="Liberation Serif"/>
                <w:sz w:val="26"/>
                <w:szCs w:val="26"/>
              </w:rPr>
              <w:t>профиль «Искусственный интеллект»)</w:t>
            </w:r>
          </w:p>
        </w:tc>
        <w:tc>
          <w:tcPr>
            <w:tcW w:w="212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rsidR="00612D37" w:rsidRDefault="00612D37" w:rsidP="000C2292">
            <w:pPr>
              <w:spacing w:line="256" w:lineRule="auto"/>
              <w:ind w:left="145"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 xml:space="preserve">20 октября </w:t>
            </w:r>
          </w:p>
        </w:tc>
        <w:tc>
          <w:tcPr>
            <w:tcW w:w="4218" w:type="dxa"/>
            <w:tcBorders>
              <w:top w:val="single" w:sz="4" w:space="0" w:color="000000"/>
              <w:left w:val="single" w:sz="4" w:space="0" w:color="auto"/>
              <w:bottom w:val="single" w:sz="4" w:space="0" w:color="000000"/>
              <w:right w:val="single" w:sz="4" w:space="0" w:color="auto"/>
            </w:tcBorders>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hAnsi="Liberation Serif" w:cs="Liberation Serif"/>
                <w:sz w:val="26"/>
                <w:szCs w:val="26"/>
              </w:rPr>
              <w:t>в течение одного дня в период с 08:00 до 22:00 местного времени</w:t>
            </w:r>
          </w:p>
        </w:tc>
      </w:tr>
      <w:tr w:rsidR="00612D37" w:rsidTr="000C2292">
        <w:trPr>
          <w:trHeight w:val="323"/>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 xml:space="preserve">Информатика </w:t>
            </w:r>
            <w:proofErr w:type="gramStart"/>
            <w:r>
              <w:rPr>
                <w:rFonts w:ascii="Liberation Serif" w:eastAsia="Calibri" w:hAnsi="Liberation Serif" w:cs="Liberation Serif"/>
                <w:sz w:val="26"/>
                <w:szCs w:val="26"/>
              </w:rPr>
              <w:t xml:space="preserve">( </w:t>
            </w:r>
            <w:proofErr w:type="gramEnd"/>
            <w:r>
              <w:rPr>
                <w:rFonts w:ascii="Liberation Serif" w:eastAsia="Calibri" w:hAnsi="Liberation Serif" w:cs="Liberation Serif"/>
                <w:sz w:val="26"/>
                <w:szCs w:val="26"/>
              </w:rPr>
              <w:t>профиль «Робототехника»)</w:t>
            </w:r>
          </w:p>
        </w:tc>
        <w:tc>
          <w:tcPr>
            <w:tcW w:w="212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612D37" w:rsidRDefault="00612D37" w:rsidP="000C2292">
            <w:r w:rsidRPr="00B85477">
              <w:rPr>
                <w:rFonts w:ascii="Liberation Serif" w:eastAsia="Calibri" w:hAnsi="Liberation Serif" w:cs="Liberation Serif"/>
                <w:sz w:val="26"/>
                <w:szCs w:val="26"/>
              </w:rPr>
              <w:t>2</w:t>
            </w:r>
            <w:r>
              <w:rPr>
                <w:rFonts w:ascii="Liberation Serif" w:eastAsia="Calibri" w:hAnsi="Liberation Serif" w:cs="Liberation Serif"/>
                <w:sz w:val="26"/>
                <w:szCs w:val="26"/>
              </w:rPr>
              <w:t>2</w:t>
            </w:r>
            <w:r w:rsidRPr="00B85477">
              <w:rPr>
                <w:rFonts w:ascii="Liberation Serif" w:eastAsia="Calibri" w:hAnsi="Liberation Serif" w:cs="Liberation Serif"/>
                <w:sz w:val="26"/>
                <w:szCs w:val="26"/>
              </w:rPr>
              <w:t xml:space="preserve"> октября </w:t>
            </w:r>
          </w:p>
        </w:tc>
        <w:tc>
          <w:tcPr>
            <w:tcW w:w="4218" w:type="dxa"/>
            <w:tcBorders>
              <w:top w:val="single" w:sz="4" w:space="0" w:color="000000"/>
              <w:left w:val="single" w:sz="4" w:space="0" w:color="auto"/>
              <w:bottom w:val="single" w:sz="4" w:space="0" w:color="000000"/>
              <w:right w:val="single" w:sz="4" w:space="0" w:color="auto"/>
            </w:tcBorders>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hAnsi="Liberation Serif" w:cs="Liberation Serif"/>
                <w:sz w:val="26"/>
                <w:szCs w:val="26"/>
              </w:rPr>
              <w:t>в течение одного дня в период с 08:00 до 22:00 местного времени</w:t>
            </w:r>
          </w:p>
        </w:tc>
      </w:tr>
      <w:tr w:rsidR="00612D37" w:rsidTr="000C2292">
        <w:trPr>
          <w:trHeight w:val="421"/>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 xml:space="preserve">Информатика </w:t>
            </w:r>
            <w:proofErr w:type="gramStart"/>
            <w:r>
              <w:rPr>
                <w:rFonts w:ascii="Liberation Serif" w:eastAsia="Calibri" w:hAnsi="Liberation Serif" w:cs="Liberation Serif"/>
                <w:sz w:val="26"/>
                <w:szCs w:val="26"/>
              </w:rPr>
              <w:t xml:space="preserve">( </w:t>
            </w:r>
            <w:proofErr w:type="gramEnd"/>
            <w:r>
              <w:rPr>
                <w:rFonts w:ascii="Liberation Serif" w:eastAsia="Calibri" w:hAnsi="Liberation Serif" w:cs="Liberation Serif"/>
                <w:sz w:val="26"/>
                <w:szCs w:val="26"/>
              </w:rPr>
              <w:t>профиль «Программирование»)</w:t>
            </w:r>
          </w:p>
        </w:tc>
        <w:tc>
          <w:tcPr>
            <w:tcW w:w="212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612D37" w:rsidRDefault="00612D37" w:rsidP="000C2292">
            <w:r w:rsidRPr="00B85477">
              <w:rPr>
                <w:rFonts w:ascii="Liberation Serif" w:eastAsia="Calibri" w:hAnsi="Liberation Serif" w:cs="Liberation Serif"/>
                <w:sz w:val="26"/>
                <w:szCs w:val="26"/>
              </w:rPr>
              <w:t>2</w:t>
            </w:r>
            <w:r>
              <w:rPr>
                <w:rFonts w:ascii="Liberation Serif" w:eastAsia="Calibri" w:hAnsi="Liberation Serif" w:cs="Liberation Serif"/>
                <w:sz w:val="26"/>
                <w:szCs w:val="26"/>
              </w:rPr>
              <w:t>3</w:t>
            </w:r>
            <w:r w:rsidRPr="00B85477">
              <w:rPr>
                <w:rFonts w:ascii="Liberation Serif" w:eastAsia="Calibri" w:hAnsi="Liberation Serif" w:cs="Liberation Serif"/>
                <w:sz w:val="26"/>
                <w:szCs w:val="26"/>
              </w:rPr>
              <w:t xml:space="preserve"> октября </w:t>
            </w:r>
          </w:p>
        </w:tc>
        <w:tc>
          <w:tcPr>
            <w:tcW w:w="4218" w:type="dxa"/>
            <w:tcBorders>
              <w:top w:val="single" w:sz="4" w:space="0" w:color="000000"/>
              <w:left w:val="single" w:sz="4" w:space="0" w:color="auto"/>
              <w:bottom w:val="single" w:sz="4" w:space="0" w:color="000000"/>
              <w:right w:val="single" w:sz="4" w:space="0" w:color="auto"/>
            </w:tcBorders>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hAnsi="Liberation Serif" w:cs="Liberation Serif"/>
                <w:sz w:val="26"/>
                <w:szCs w:val="26"/>
              </w:rPr>
              <w:t>в течение одного дня в период с 08:00 до 22:00 местного времени</w:t>
            </w:r>
          </w:p>
        </w:tc>
      </w:tr>
      <w:tr w:rsidR="00612D37" w:rsidTr="000C2292">
        <w:trPr>
          <w:trHeight w:val="323"/>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eastAsia="Calibri" w:hAnsi="Liberation Serif" w:cs="Liberation Serif"/>
                <w:sz w:val="26"/>
                <w:szCs w:val="26"/>
              </w:rPr>
              <w:t xml:space="preserve">Информатика </w:t>
            </w:r>
            <w:proofErr w:type="gramStart"/>
            <w:r>
              <w:rPr>
                <w:rFonts w:ascii="Liberation Serif" w:eastAsia="Calibri" w:hAnsi="Liberation Serif" w:cs="Liberation Serif"/>
                <w:sz w:val="26"/>
                <w:szCs w:val="26"/>
              </w:rPr>
              <w:t xml:space="preserve">( </w:t>
            </w:r>
            <w:proofErr w:type="gramEnd"/>
            <w:r>
              <w:rPr>
                <w:rFonts w:ascii="Liberation Serif" w:eastAsia="Calibri" w:hAnsi="Liberation Serif" w:cs="Liberation Serif"/>
                <w:sz w:val="26"/>
                <w:szCs w:val="26"/>
              </w:rPr>
              <w:t>профиль «Информационная безопасность»)</w:t>
            </w:r>
          </w:p>
        </w:tc>
        <w:tc>
          <w:tcPr>
            <w:tcW w:w="212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612D37" w:rsidRDefault="00612D37" w:rsidP="000C2292">
            <w:r>
              <w:rPr>
                <w:rFonts w:ascii="Liberation Serif" w:eastAsia="Calibri" w:hAnsi="Liberation Serif" w:cs="Liberation Serif"/>
                <w:sz w:val="26"/>
                <w:szCs w:val="26"/>
              </w:rPr>
              <w:t>24</w:t>
            </w:r>
            <w:r w:rsidRPr="00B85477">
              <w:rPr>
                <w:rFonts w:ascii="Liberation Serif" w:eastAsia="Calibri" w:hAnsi="Liberation Serif" w:cs="Liberation Serif"/>
                <w:sz w:val="26"/>
                <w:szCs w:val="26"/>
              </w:rPr>
              <w:t xml:space="preserve"> октября </w:t>
            </w:r>
          </w:p>
        </w:tc>
        <w:tc>
          <w:tcPr>
            <w:tcW w:w="4218" w:type="dxa"/>
            <w:tcBorders>
              <w:top w:val="single" w:sz="4" w:space="0" w:color="000000"/>
              <w:left w:val="single" w:sz="4" w:space="0" w:color="auto"/>
              <w:bottom w:val="single" w:sz="4" w:space="0" w:color="000000"/>
              <w:right w:val="single" w:sz="4" w:space="0" w:color="auto"/>
            </w:tcBorders>
            <w:vAlign w:val="center"/>
          </w:tcPr>
          <w:p w:rsidR="00612D37" w:rsidRDefault="00612D37" w:rsidP="000C2292">
            <w:pPr>
              <w:spacing w:line="256" w:lineRule="auto"/>
              <w:ind w:right="134"/>
              <w:jc w:val="center"/>
              <w:rPr>
                <w:rFonts w:ascii="Liberation Serif" w:eastAsia="Calibri" w:hAnsi="Liberation Serif" w:cs="Liberation Serif"/>
                <w:sz w:val="26"/>
                <w:szCs w:val="26"/>
              </w:rPr>
            </w:pPr>
            <w:r>
              <w:rPr>
                <w:rFonts w:ascii="Liberation Serif" w:hAnsi="Liberation Serif" w:cs="Liberation Serif"/>
                <w:sz w:val="26"/>
                <w:szCs w:val="26"/>
              </w:rPr>
              <w:t>в течение одного дня в период с 08:00 до 22:00 местного времени</w:t>
            </w:r>
          </w:p>
        </w:tc>
      </w:tr>
    </w:tbl>
    <w:p w:rsidR="00612D37" w:rsidRDefault="00612D37" w:rsidP="005D5DD3">
      <w:pPr>
        <w:rPr>
          <w:rFonts w:ascii="Times New Roman" w:hAnsi="Times New Roman" w:cs="Times New Roman"/>
          <w:sz w:val="28"/>
        </w:rPr>
      </w:pPr>
    </w:p>
    <w:p w:rsidR="00612D37" w:rsidRDefault="00612D37" w:rsidP="005D5DD3">
      <w:pPr>
        <w:rPr>
          <w:rFonts w:ascii="Times New Roman" w:hAnsi="Times New Roman" w:cs="Times New Roman"/>
          <w:sz w:val="28"/>
        </w:rPr>
      </w:pPr>
    </w:p>
    <w:p w:rsidR="005A4893" w:rsidRPr="005A4893" w:rsidRDefault="005A4893" w:rsidP="005A4893">
      <w:pPr>
        <w:jc w:val="center"/>
        <w:rPr>
          <w:rFonts w:ascii="Times New Roman" w:hAnsi="Times New Roman" w:cs="Times New Roman"/>
          <w:b/>
          <w:sz w:val="28"/>
          <w:szCs w:val="24"/>
        </w:rPr>
      </w:pPr>
      <w:r w:rsidRPr="005A4893">
        <w:rPr>
          <w:rFonts w:ascii="Times New Roman" w:hAnsi="Times New Roman" w:cs="Times New Roman"/>
          <w:b/>
          <w:sz w:val="28"/>
          <w:szCs w:val="24"/>
        </w:rPr>
        <w:t xml:space="preserve">Список педагогов, входящих в состав жюри школьного этапа всероссийской олимпиады школьников </w:t>
      </w:r>
    </w:p>
    <w:p w:rsidR="005A4893" w:rsidRDefault="005A4893" w:rsidP="005A4893">
      <w:pPr>
        <w:jc w:val="center"/>
        <w:rPr>
          <w:sz w:val="24"/>
          <w:szCs w:val="24"/>
        </w:rPr>
      </w:pPr>
    </w:p>
    <w:tbl>
      <w:tblPr>
        <w:tblStyle w:val="a7"/>
        <w:tblW w:w="0" w:type="auto"/>
        <w:tblLook w:val="04A0"/>
      </w:tblPr>
      <w:tblGrid>
        <w:gridCol w:w="3794"/>
        <w:gridCol w:w="5776"/>
      </w:tblGrid>
      <w:tr w:rsidR="005A4893" w:rsidRPr="00FC2796" w:rsidTr="000C2292">
        <w:tc>
          <w:tcPr>
            <w:tcW w:w="3794" w:type="dxa"/>
            <w:vAlign w:val="center"/>
          </w:tcPr>
          <w:p w:rsidR="005A4893" w:rsidRPr="00FC2796" w:rsidRDefault="005A4893" w:rsidP="000C2292">
            <w:pPr>
              <w:jc w:val="center"/>
              <w:rPr>
                <w:color w:val="000000"/>
                <w:sz w:val="28"/>
                <w:szCs w:val="28"/>
              </w:rPr>
            </w:pPr>
            <w:r w:rsidRPr="00FC2796">
              <w:rPr>
                <w:color w:val="000000"/>
                <w:sz w:val="28"/>
                <w:szCs w:val="28"/>
              </w:rPr>
              <w:t>Литература</w:t>
            </w:r>
          </w:p>
        </w:tc>
        <w:tc>
          <w:tcPr>
            <w:tcW w:w="5776" w:type="dxa"/>
          </w:tcPr>
          <w:p w:rsidR="005A4893" w:rsidRPr="00FC2796" w:rsidRDefault="005A4893" w:rsidP="000C2292">
            <w:pPr>
              <w:jc w:val="center"/>
              <w:rPr>
                <w:color w:val="000000"/>
                <w:sz w:val="28"/>
                <w:szCs w:val="28"/>
              </w:rPr>
            </w:pPr>
            <w:r w:rsidRPr="00FC2796">
              <w:rPr>
                <w:color w:val="000000"/>
                <w:sz w:val="28"/>
                <w:szCs w:val="28"/>
              </w:rPr>
              <w:t>Тюленева Надежда Витальевна</w:t>
            </w:r>
          </w:p>
        </w:tc>
      </w:tr>
      <w:tr w:rsidR="005A4893" w:rsidRPr="00FC2796" w:rsidTr="000C2292">
        <w:tc>
          <w:tcPr>
            <w:tcW w:w="3794" w:type="dxa"/>
            <w:vAlign w:val="center"/>
          </w:tcPr>
          <w:p w:rsidR="005A4893" w:rsidRPr="00FC2796" w:rsidRDefault="005A4893" w:rsidP="000C2292">
            <w:pPr>
              <w:jc w:val="center"/>
              <w:rPr>
                <w:color w:val="000000"/>
                <w:sz w:val="28"/>
                <w:szCs w:val="28"/>
              </w:rPr>
            </w:pPr>
            <w:r w:rsidRPr="00FC2796">
              <w:rPr>
                <w:color w:val="000000"/>
                <w:sz w:val="28"/>
                <w:szCs w:val="28"/>
              </w:rPr>
              <w:t>Литература</w:t>
            </w:r>
          </w:p>
        </w:tc>
        <w:tc>
          <w:tcPr>
            <w:tcW w:w="5776" w:type="dxa"/>
          </w:tcPr>
          <w:p w:rsidR="005A4893" w:rsidRPr="00FC2796" w:rsidRDefault="005A4893" w:rsidP="000C2292">
            <w:pPr>
              <w:jc w:val="center"/>
              <w:rPr>
                <w:color w:val="000000"/>
                <w:sz w:val="28"/>
                <w:szCs w:val="28"/>
              </w:rPr>
            </w:pPr>
            <w:r w:rsidRPr="00FC2796">
              <w:rPr>
                <w:color w:val="000000"/>
                <w:sz w:val="28"/>
                <w:szCs w:val="28"/>
              </w:rPr>
              <w:t>Березина Анна Николаевна</w:t>
            </w:r>
          </w:p>
        </w:tc>
      </w:tr>
      <w:tr w:rsidR="005A4893" w:rsidRPr="00FC2796" w:rsidTr="000C2292">
        <w:tc>
          <w:tcPr>
            <w:tcW w:w="3794" w:type="dxa"/>
            <w:vAlign w:val="center"/>
          </w:tcPr>
          <w:p w:rsidR="005A4893" w:rsidRPr="00FC2796" w:rsidRDefault="005A4893" w:rsidP="000C2292">
            <w:pPr>
              <w:jc w:val="center"/>
              <w:rPr>
                <w:color w:val="000000"/>
                <w:sz w:val="28"/>
                <w:szCs w:val="28"/>
              </w:rPr>
            </w:pPr>
            <w:r w:rsidRPr="00FC2796">
              <w:rPr>
                <w:color w:val="000000"/>
                <w:sz w:val="28"/>
                <w:szCs w:val="28"/>
              </w:rPr>
              <w:t>ОБЗР</w:t>
            </w:r>
          </w:p>
        </w:tc>
        <w:tc>
          <w:tcPr>
            <w:tcW w:w="5776" w:type="dxa"/>
            <w:vAlign w:val="center"/>
          </w:tcPr>
          <w:p w:rsidR="005A4893" w:rsidRPr="00FC2796" w:rsidRDefault="005A4893" w:rsidP="000C2292">
            <w:pPr>
              <w:jc w:val="center"/>
              <w:rPr>
                <w:color w:val="000000"/>
                <w:sz w:val="28"/>
                <w:szCs w:val="28"/>
              </w:rPr>
            </w:pPr>
            <w:proofErr w:type="spellStart"/>
            <w:r w:rsidRPr="00FC2796">
              <w:rPr>
                <w:color w:val="000000"/>
                <w:sz w:val="28"/>
                <w:szCs w:val="28"/>
              </w:rPr>
              <w:t>Горинов</w:t>
            </w:r>
            <w:proofErr w:type="spellEnd"/>
            <w:r w:rsidRPr="00FC2796">
              <w:rPr>
                <w:color w:val="000000"/>
                <w:sz w:val="28"/>
                <w:szCs w:val="28"/>
              </w:rPr>
              <w:t xml:space="preserve"> Дмитрий Николаевич</w:t>
            </w:r>
          </w:p>
        </w:tc>
      </w:tr>
      <w:tr w:rsidR="005A4893" w:rsidRPr="00FC2796" w:rsidTr="000C2292">
        <w:tc>
          <w:tcPr>
            <w:tcW w:w="3794" w:type="dxa"/>
          </w:tcPr>
          <w:p w:rsidR="005A4893" w:rsidRPr="00FC2796" w:rsidRDefault="005A4893" w:rsidP="000C2292">
            <w:pPr>
              <w:jc w:val="center"/>
              <w:rPr>
                <w:sz w:val="28"/>
                <w:szCs w:val="28"/>
              </w:rPr>
            </w:pPr>
            <w:r w:rsidRPr="00FC2796">
              <w:rPr>
                <w:sz w:val="28"/>
                <w:szCs w:val="28"/>
              </w:rPr>
              <w:t>ФК</w:t>
            </w:r>
          </w:p>
        </w:tc>
        <w:tc>
          <w:tcPr>
            <w:tcW w:w="5776" w:type="dxa"/>
          </w:tcPr>
          <w:p w:rsidR="005A4893" w:rsidRPr="00FC2796" w:rsidRDefault="005A4893" w:rsidP="000C2292">
            <w:pPr>
              <w:jc w:val="center"/>
              <w:rPr>
                <w:color w:val="000000"/>
                <w:sz w:val="28"/>
                <w:szCs w:val="28"/>
              </w:rPr>
            </w:pPr>
            <w:r w:rsidRPr="00FC2796">
              <w:rPr>
                <w:color w:val="000000"/>
                <w:sz w:val="28"/>
                <w:szCs w:val="28"/>
              </w:rPr>
              <w:t>Суржиков Илья Александрович</w:t>
            </w:r>
          </w:p>
        </w:tc>
      </w:tr>
      <w:tr w:rsidR="005A4893" w:rsidRPr="00FC2796" w:rsidTr="000C2292">
        <w:tc>
          <w:tcPr>
            <w:tcW w:w="3794" w:type="dxa"/>
          </w:tcPr>
          <w:p w:rsidR="005A4893" w:rsidRPr="00FC2796" w:rsidRDefault="005A4893" w:rsidP="000C2292">
            <w:pPr>
              <w:jc w:val="center"/>
              <w:rPr>
                <w:sz w:val="28"/>
                <w:szCs w:val="28"/>
              </w:rPr>
            </w:pPr>
            <w:r w:rsidRPr="00FC2796">
              <w:rPr>
                <w:sz w:val="28"/>
                <w:szCs w:val="28"/>
              </w:rPr>
              <w:t>ФК</w:t>
            </w:r>
          </w:p>
        </w:tc>
        <w:tc>
          <w:tcPr>
            <w:tcW w:w="5776" w:type="dxa"/>
          </w:tcPr>
          <w:p w:rsidR="005A4893" w:rsidRPr="00FC2796" w:rsidRDefault="005A4893" w:rsidP="000C2292">
            <w:pPr>
              <w:jc w:val="center"/>
              <w:rPr>
                <w:color w:val="000000"/>
                <w:sz w:val="28"/>
                <w:szCs w:val="28"/>
              </w:rPr>
            </w:pPr>
            <w:proofErr w:type="spellStart"/>
            <w:r w:rsidRPr="00FC2796">
              <w:rPr>
                <w:color w:val="000000"/>
                <w:sz w:val="28"/>
                <w:szCs w:val="28"/>
              </w:rPr>
              <w:t>Овтина</w:t>
            </w:r>
            <w:proofErr w:type="spellEnd"/>
            <w:r w:rsidRPr="00FC2796">
              <w:rPr>
                <w:color w:val="000000"/>
                <w:sz w:val="28"/>
                <w:szCs w:val="28"/>
              </w:rPr>
              <w:t xml:space="preserve"> Наталия Александровна</w:t>
            </w:r>
          </w:p>
        </w:tc>
      </w:tr>
      <w:tr w:rsidR="005A4893" w:rsidRPr="00FC2796" w:rsidTr="000C2292">
        <w:tc>
          <w:tcPr>
            <w:tcW w:w="3794" w:type="dxa"/>
          </w:tcPr>
          <w:p w:rsidR="005A4893" w:rsidRPr="00FC2796" w:rsidRDefault="005A4893" w:rsidP="000C2292">
            <w:pPr>
              <w:jc w:val="center"/>
              <w:rPr>
                <w:sz w:val="28"/>
                <w:szCs w:val="28"/>
              </w:rPr>
            </w:pPr>
            <w:r w:rsidRPr="00FC2796">
              <w:rPr>
                <w:sz w:val="28"/>
                <w:szCs w:val="28"/>
              </w:rPr>
              <w:t>ФК</w:t>
            </w:r>
          </w:p>
        </w:tc>
        <w:tc>
          <w:tcPr>
            <w:tcW w:w="5776" w:type="dxa"/>
            <w:vAlign w:val="center"/>
          </w:tcPr>
          <w:p w:rsidR="005A4893" w:rsidRPr="00FC2796" w:rsidRDefault="005A4893" w:rsidP="000C2292">
            <w:pPr>
              <w:jc w:val="center"/>
              <w:rPr>
                <w:color w:val="000000"/>
                <w:sz w:val="28"/>
                <w:szCs w:val="28"/>
              </w:rPr>
            </w:pPr>
            <w:proofErr w:type="spellStart"/>
            <w:r w:rsidRPr="00FC2796">
              <w:rPr>
                <w:color w:val="000000"/>
                <w:sz w:val="28"/>
                <w:szCs w:val="28"/>
              </w:rPr>
              <w:t>Горинов</w:t>
            </w:r>
            <w:proofErr w:type="spellEnd"/>
            <w:r w:rsidRPr="00FC2796">
              <w:rPr>
                <w:color w:val="000000"/>
                <w:sz w:val="28"/>
                <w:szCs w:val="28"/>
              </w:rPr>
              <w:t xml:space="preserve"> Дмитрий Николаевич</w:t>
            </w:r>
          </w:p>
        </w:tc>
      </w:tr>
      <w:tr w:rsidR="005A4893" w:rsidRPr="00FC2796" w:rsidTr="000C2292">
        <w:tc>
          <w:tcPr>
            <w:tcW w:w="3794" w:type="dxa"/>
          </w:tcPr>
          <w:p w:rsidR="005A4893" w:rsidRPr="00FC2796" w:rsidRDefault="005A4893" w:rsidP="000C2292">
            <w:pPr>
              <w:jc w:val="center"/>
              <w:rPr>
                <w:sz w:val="28"/>
                <w:szCs w:val="28"/>
              </w:rPr>
            </w:pPr>
            <w:r w:rsidRPr="00FC2796">
              <w:rPr>
                <w:sz w:val="28"/>
                <w:szCs w:val="28"/>
              </w:rPr>
              <w:t>Английский язык</w:t>
            </w:r>
          </w:p>
        </w:tc>
        <w:tc>
          <w:tcPr>
            <w:tcW w:w="5776" w:type="dxa"/>
          </w:tcPr>
          <w:p w:rsidR="005A4893" w:rsidRPr="00FC2796" w:rsidRDefault="005A4893" w:rsidP="000C2292">
            <w:pPr>
              <w:jc w:val="center"/>
              <w:rPr>
                <w:color w:val="000000"/>
                <w:sz w:val="28"/>
                <w:szCs w:val="28"/>
              </w:rPr>
            </w:pPr>
            <w:proofErr w:type="spellStart"/>
            <w:r w:rsidRPr="00FC2796">
              <w:rPr>
                <w:color w:val="000000"/>
                <w:sz w:val="28"/>
                <w:szCs w:val="28"/>
              </w:rPr>
              <w:t>Панчеха</w:t>
            </w:r>
            <w:proofErr w:type="spellEnd"/>
            <w:r w:rsidRPr="00FC2796">
              <w:rPr>
                <w:color w:val="000000"/>
                <w:sz w:val="28"/>
                <w:szCs w:val="28"/>
              </w:rPr>
              <w:t xml:space="preserve"> Мария Михайловна</w:t>
            </w:r>
          </w:p>
        </w:tc>
      </w:tr>
      <w:tr w:rsidR="005A4893" w:rsidRPr="00FC2796" w:rsidTr="000C2292">
        <w:tc>
          <w:tcPr>
            <w:tcW w:w="3794" w:type="dxa"/>
          </w:tcPr>
          <w:p w:rsidR="005A4893" w:rsidRPr="00FC2796" w:rsidRDefault="005A4893" w:rsidP="000C2292">
            <w:pPr>
              <w:jc w:val="center"/>
              <w:rPr>
                <w:sz w:val="28"/>
                <w:szCs w:val="28"/>
              </w:rPr>
            </w:pPr>
            <w:r w:rsidRPr="00FC2796">
              <w:rPr>
                <w:sz w:val="28"/>
                <w:szCs w:val="28"/>
              </w:rPr>
              <w:t>Английский язык</w:t>
            </w:r>
          </w:p>
        </w:tc>
        <w:tc>
          <w:tcPr>
            <w:tcW w:w="5776" w:type="dxa"/>
            <w:vAlign w:val="center"/>
          </w:tcPr>
          <w:p w:rsidR="005A4893" w:rsidRPr="00FC2796" w:rsidRDefault="005A4893" w:rsidP="000C2292">
            <w:pPr>
              <w:jc w:val="center"/>
              <w:rPr>
                <w:color w:val="000000"/>
                <w:sz w:val="28"/>
                <w:szCs w:val="28"/>
              </w:rPr>
            </w:pPr>
            <w:proofErr w:type="spellStart"/>
            <w:r w:rsidRPr="00FC2796">
              <w:rPr>
                <w:color w:val="000000"/>
                <w:sz w:val="28"/>
                <w:szCs w:val="28"/>
              </w:rPr>
              <w:t>Толстоухова</w:t>
            </w:r>
            <w:proofErr w:type="spellEnd"/>
            <w:r w:rsidRPr="00FC2796">
              <w:rPr>
                <w:color w:val="000000"/>
                <w:sz w:val="28"/>
                <w:szCs w:val="28"/>
              </w:rPr>
              <w:t xml:space="preserve"> Марина Валерьевна</w:t>
            </w:r>
          </w:p>
        </w:tc>
      </w:tr>
      <w:tr w:rsidR="005A4893" w:rsidRPr="00FC2796" w:rsidTr="000C2292">
        <w:tc>
          <w:tcPr>
            <w:tcW w:w="3794" w:type="dxa"/>
          </w:tcPr>
          <w:p w:rsidR="005A4893" w:rsidRPr="00FC2796" w:rsidRDefault="005A4893" w:rsidP="000C2292">
            <w:pPr>
              <w:jc w:val="center"/>
              <w:rPr>
                <w:sz w:val="28"/>
                <w:szCs w:val="28"/>
              </w:rPr>
            </w:pPr>
            <w:r w:rsidRPr="00FC2796">
              <w:rPr>
                <w:sz w:val="28"/>
                <w:szCs w:val="28"/>
              </w:rPr>
              <w:t>Труд</w:t>
            </w:r>
          </w:p>
        </w:tc>
        <w:tc>
          <w:tcPr>
            <w:tcW w:w="5776" w:type="dxa"/>
          </w:tcPr>
          <w:p w:rsidR="005A4893" w:rsidRPr="00FC2796" w:rsidRDefault="005A4893" w:rsidP="000C2292">
            <w:pPr>
              <w:jc w:val="center"/>
              <w:rPr>
                <w:color w:val="000000"/>
                <w:sz w:val="28"/>
                <w:szCs w:val="28"/>
              </w:rPr>
            </w:pPr>
            <w:proofErr w:type="spellStart"/>
            <w:r w:rsidRPr="00FC2796">
              <w:rPr>
                <w:color w:val="000000"/>
                <w:sz w:val="28"/>
                <w:szCs w:val="28"/>
              </w:rPr>
              <w:t>Овтина</w:t>
            </w:r>
            <w:proofErr w:type="spellEnd"/>
            <w:r w:rsidRPr="00FC2796">
              <w:rPr>
                <w:color w:val="000000"/>
                <w:sz w:val="28"/>
                <w:szCs w:val="28"/>
              </w:rPr>
              <w:t xml:space="preserve"> Наталия Александровна</w:t>
            </w:r>
          </w:p>
        </w:tc>
      </w:tr>
      <w:tr w:rsidR="005A4893" w:rsidRPr="00FC2796" w:rsidTr="000C2292">
        <w:tc>
          <w:tcPr>
            <w:tcW w:w="3794" w:type="dxa"/>
          </w:tcPr>
          <w:p w:rsidR="005A4893" w:rsidRPr="00FC2796" w:rsidRDefault="005A4893" w:rsidP="000C2292">
            <w:pPr>
              <w:jc w:val="center"/>
              <w:rPr>
                <w:sz w:val="28"/>
                <w:szCs w:val="28"/>
              </w:rPr>
            </w:pPr>
            <w:r w:rsidRPr="00FC2796">
              <w:rPr>
                <w:sz w:val="28"/>
                <w:szCs w:val="28"/>
              </w:rPr>
              <w:t>Труд</w:t>
            </w:r>
          </w:p>
        </w:tc>
        <w:tc>
          <w:tcPr>
            <w:tcW w:w="5776" w:type="dxa"/>
          </w:tcPr>
          <w:p w:rsidR="005A4893" w:rsidRPr="00FC2796" w:rsidRDefault="005A4893" w:rsidP="000C2292">
            <w:pPr>
              <w:jc w:val="center"/>
              <w:rPr>
                <w:color w:val="000000"/>
                <w:sz w:val="28"/>
                <w:szCs w:val="28"/>
              </w:rPr>
            </w:pPr>
            <w:proofErr w:type="spellStart"/>
            <w:r w:rsidRPr="00FC2796">
              <w:rPr>
                <w:color w:val="000000"/>
                <w:sz w:val="28"/>
                <w:szCs w:val="28"/>
              </w:rPr>
              <w:t>Горинов</w:t>
            </w:r>
            <w:proofErr w:type="spellEnd"/>
            <w:r w:rsidRPr="00FC2796">
              <w:rPr>
                <w:color w:val="000000"/>
                <w:sz w:val="28"/>
                <w:szCs w:val="28"/>
              </w:rPr>
              <w:t xml:space="preserve"> Дмитрий Николаевич</w:t>
            </w:r>
          </w:p>
        </w:tc>
      </w:tr>
      <w:tr w:rsidR="005A4893" w:rsidRPr="00FC2796" w:rsidTr="000C2292">
        <w:tc>
          <w:tcPr>
            <w:tcW w:w="3794" w:type="dxa"/>
          </w:tcPr>
          <w:p w:rsidR="005A4893" w:rsidRPr="00FC2796" w:rsidRDefault="005A4893" w:rsidP="000C2292">
            <w:pPr>
              <w:jc w:val="center"/>
              <w:rPr>
                <w:sz w:val="28"/>
                <w:szCs w:val="28"/>
              </w:rPr>
            </w:pPr>
            <w:r w:rsidRPr="00FC2796">
              <w:rPr>
                <w:sz w:val="28"/>
                <w:szCs w:val="28"/>
              </w:rPr>
              <w:t>Труд</w:t>
            </w:r>
          </w:p>
        </w:tc>
        <w:tc>
          <w:tcPr>
            <w:tcW w:w="5776" w:type="dxa"/>
            <w:vAlign w:val="center"/>
          </w:tcPr>
          <w:p w:rsidR="005A4893" w:rsidRPr="00FC2796" w:rsidRDefault="005A4893" w:rsidP="000C2292">
            <w:pPr>
              <w:jc w:val="center"/>
              <w:rPr>
                <w:color w:val="000000"/>
                <w:sz w:val="28"/>
                <w:szCs w:val="28"/>
              </w:rPr>
            </w:pPr>
            <w:proofErr w:type="spellStart"/>
            <w:r w:rsidRPr="00FC2796">
              <w:rPr>
                <w:color w:val="000000"/>
                <w:sz w:val="28"/>
                <w:szCs w:val="28"/>
              </w:rPr>
              <w:t>Перезолова</w:t>
            </w:r>
            <w:proofErr w:type="spellEnd"/>
            <w:r w:rsidRPr="00FC2796">
              <w:rPr>
                <w:color w:val="000000"/>
                <w:sz w:val="28"/>
                <w:szCs w:val="28"/>
              </w:rPr>
              <w:t xml:space="preserve"> Светлана Викторовна</w:t>
            </w:r>
          </w:p>
        </w:tc>
      </w:tr>
    </w:tbl>
    <w:p w:rsidR="00612D37" w:rsidRPr="00612D37" w:rsidRDefault="00612D37" w:rsidP="005D5DD3">
      <w:pPr>
        <w:rPr>
          <w:rFonts w:ascii="Times New Roman" w:hAnsi="Times New Roman" w:cs="Times New Roman"/>
          <w:sz w:val="32"/>
        </w:rPr>
      </w:pPr>
    </w:p>
    <w:sectPr w:rsidR="00612D37" w:rsidRPr="00612D37" w:rsidSect="0023724C">
      <w:pgSz w:w="11906" w:h="16838"/>
      <w:pgMar w:top="426"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4132"/>
    <w:multiLevelType w:val="hybridMultilevel"/>
    <w:tmpl w:val="81C01A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2B417E"/>
    <w:multiLevelType w:val="hybridMultilevel"/>
    <w:tmpl w:val="8872ECDA"/>
    <w:lvl w:ilvl="0" w:tplc="0419000F">
      <w:start w:val="1"/>
      <w:numFmt w:val="decimal"/>
      <w:lvlText w:val="%1."/>
      <w:lvlJc w:val="left"/>
      <w:pPr>
        <w:ind w:left="882" w:hanging="360"/>
      </w:pPr>
    </w:lvl>
    <w:lvl w:ilvl="1" w:tplc="04190019" w:tentative="1">
      <w:start w:val="1"/>
      <w:numFmt w:val="lowerLetter"/>
      <w:lvlText w:val="%2."/>
      <w:lvlJc w:val="left"/>
      <w:pPr>
        <w:ind w:left="1602" w:hanging="360"/>
      </w:pPr>
    </w:lvl>
    <w:lvl w:ilvl="2" w:tplc="0419001B" w:tentative="1">
      <w:start w:val="1"/>
      <w:numFmt w:val="lowerRoman"/>
      <w:lvlText w:val="%3."/>
      <w:lvlJc w:val="right"/>
      <w:pPr>
        <w:ind w:left="2322" w:hanging="180"/>
      </w:pPr>
    </w:lvl>
    <w:lvl w:ilvl="3" w:tplc="0419000F" w:tentative="1">
      <w:start w:val="1"/>
      <w:numFmt w:val="decimal"/>
      <w:lvlText w:val="%4."/>
      <w:lvlJc w:val="left"/>
      <w:pPr>
        <w:ind w:left="3042" w:hanging="360"/>
      </w:pPr>
    </w:lvl>
    <w:lvl w:ilvl="4" w:tplc="04190019" w:tentative="1">
      <w:start w:val="1"/>
      <w:numFmt w:val="lowerLetter"/>
      <w:lvlText w:val="%5."/>
      <w:lvlJc w:val="left"/>
      <w:pPr>
        <w:ind w:left="3762" w:hanging="360"/>
      </w:pPr>
    </w:lvl>
    <w:lvl w:ilvl="5" w:tplc="0419001B" w:tentative="1">
      <w:start w:val="1"/>
      <w:numFmt w:val="lowerRoman"/>
      <w:lvlText w:val="%6."/>
      <w:lvlJc w:val="right"/>
      <w:pPr>
        <w:ind w:left="4482" w:hanging="180"/>
      </w:pPr>
    </w:lvl>
    <w:lvl w:ilvl="6" w:tplc="0419000F" w:tentative="1">
      <w:start w:val="1"/>
      <w:numFmt w:val="decimal"/>
      <w:lvlText w:val="%7."/>
      <w:lvlJc w:val="left"/>
      <w:pPr>
        <w:ind w:left="5202" w:hanging="360"/>
      </w:pPr>
    </w:lvl>
    <w:lvl w:ilvl="7" w:tplc="04190019" w:tentative="1">
      <w:start w:val="1"/>
      <w:numFmt w:val="lowerLetter"/>
      <w:lvlText w:val="%8."/>
      <w:lvlJc w:val="left"/>
      <w:pPr>
        <w:ind w:left="5922" w:hanging="360"/>
      </w:pPr>
    </w:lvl>
    <w:lvl w:ilvl="8" w:tplc="0419001B" w:tentative="1">
      <w:start w:val="1"/>
      <w:numFmt w:val="lowerRoman"/>
      <w:lvlText w:val="%9."/>
      <w:lvlJc w:val="right"/>
      <w:pPr>
        <w:ind w:left="6642" w:hanging="180"/>
      </w:pPr>
    </w:lvl>
  </w:abstractNum>
  <w:abstractNum w:abstractNumId="2">
    <w:nsid w:val="1BF258D5"/>
    <w:multiLevelType w:val="hybridMultilevel"/>
    <w:tmpl w:val="49605336"/>
    <w:lvl w:ilvl="0" w:tplc="C2BEA012">
      <w:start w:val="1"/>
      <w:numFmt w:val="decimal"/>
      <w:lvlText w:val="%1."/>
      <w:lvlJc w:val="left"/>
      <w:pPr>
        <w:ind w:left="427" w:hanging="318"/>
      </w:pPr>
      <w:rPr>
        <w:rFonts w:ascii="Times New Roman" w:eastAsia="Times New Roman" w:hAnsi="Times New Roman" w:cs="Times New Roman" w:hint="default"/>
        <w:w w:val="99"/>
        <w:sz w:val="26"/>
        <w:szCs w:val="26"/>
        <w:lang w:val="ru-RU" w:eastAsia="ru-RU" w:bidi="ru-RU"/>
      </w:rPr>
    </w:lvl>
    <w:lvl w:ilvl="1" w:tplc="628AB2EC">
      <w:numFmt w:val="bullet"/>
      <w:lvlText w:val="•"/>
      <w:lvlJc w:val="left"/>
      <w:pPr>
        <w:ind w:left="1142" w:hanging="318"/>
      </w:pPr>
      <w:rPr>
        <w:rFonts w:hint="default"/>
        <w:lang w:val="ru-RU" w:eastAsia="ru-RU" w:bidi="ru-RU"/>
      </w:rPr>
    </w:lvl>
    <w:lvl w:ilvl="2" w:tplc="82D6D42C">
      <w:numFmt w:val="bullet"/>
      <w:lvlText w:val="•"/>
      <w:lvlJc w:val="left"/>
      <w:pPr>
        <w:ind w:left="1865" w:hanging="318"/>
      </w:pPr>
      <w:rPr>
        <w:rFonts w:hint="default"/>
        <w:lang w:val="ru-RU" w:eastAsia="ru-RU" w:bidi="ru-RU"/>
      </w:rPr>
    </w:lvl>
    <w:lvl w:ilvl="3" w:tplc="205A6142">
      <w:numFmt w:val="bullet"/>
      <w:lvlText w:val="•"/>
      <w:lvlJc w:val="left"/>
      <w:pPr>
        <w:ind w:left="2588" w:hanging="318"/>
      </w:pPr>
      <w:rPr>
        <w:rFonts w:hint="default"/>
        <w:lang w:val="ru-RU" w:eastAsia="ru-RU" w:bidi="ru-RU"/>
      </w:rPr>
    </w:lvl>
    <w:lvl w:ilvl="4" w:tplc="B83A1DEC">
      <w:numFmt w:val="bullet"/>
      <w:lvlText w:val="•"/>
      <w:lvlJc w:val="left"/>
      <w:pPr>
        <w:ind w:left="3311" w:hanging="318"/>
      </w:pPr>
      <w:rPr>
        <w:rFonts w:hint="default"/>
        <w:lang w:val="ru-RU" w:eastAsia="ru-RU" w:bidi="ru-RU"/>
      </w:rPr>
    </w:lvl>
    <w:lvl w:ilvl="5" w:tplc="41A2301C">
      <w:numFmt w:val="bullet"/>
      <w:lvlText w:val="•"/>
      <w:lvlJc w:val="left"/>
      <w:pPr>
        <w:ind w:left="4034" w:hanging="318"/>
      </w:pPr>
      <w:rPr>
        <w:rFonts w:hint="default"/>
        <w:lang w:val="ru-RU" w:eastAsia="ru-RU" w:bidi="ru-RU"/>
      </w:rPr>
    </w:lvl>
    <w:lvl w:ilvl="6" w:tplc="3286B0FE">
      <w:numFmt w:val="bullet"/>
      <w:lvlText w:val="•"/>
      <w:lvlJc w:val="left"/>
      <w:pPr>
        <w:ind w:left="4757" w:hanging="318"/>
      </w:pPr>
      <w:rPr>
        <w:rFonts w:hint="default"/>
        <w:lang w:val="ru-RU" w:eastAsia="ru-RU" w:bidi="ru-RU"/>
      </w:rPr>
    </w:lvl>
    <w:lvl w:ilvl="7" w:tplc="748C95A8">
      <w:numFmt w:val="bullet"/>
      <w:lvlText w:val="•"/>
      <w:lvlJc w:val="left"/>
      <w:pPr>
        <w:ind w:left="5480" w:hanging="318"/>
      </w:pPr>
      <w:rPr>
        <w:rFonts w:hint="default"/>
        <w:lang w:val="ru-RU" w:eastAsia="ru-RU" w:bidi="ru-RU"/>
      </w:rPr>
    </w:lvl>
    <w:lvl w:ilvl="8" w:tplc="B8D08CF0">
      <w:numFmt w:val="bullet"/>
      <w:lvlText w:val="•"/>
      <w:lvlJc w:val="left"/>
      <w:pPr>
        <w:ind w:left="6203" w:hanging="318"/>
      </w:pPr>
      <w:rPr>
        <w:rFonts w:hint="default"/>
        <w:lang w:val="ru-RU" w:eastAsia="ru-RU" w:bidi="ru-RU"/>
      </w:rPr>
    </w:lvl>
  </w:abstractNum>
  <w:abstractNum w:abstractNumId="3">
    <w:nsid w:val="1DE2178B"/>
    <w:multiLevelType w:val="hybridMultilevel"/>
    <w:tmpl w:val="EAF0AC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F522E8"/>
    <w:multiLevelType w:val="hybridMultilevel"/>
    <w:tmpl w:val="B9801860"/>
    <w:lvl w:ilvl="0" w:tplc="708AE4EA">
      <w:start w:val="1"/>
      <w:numFmt w:val="decimal"/>
      <w:lvlText w:val="%1."/>
      <w:lvlJc w:val="left"/>
      <w:pPr>
        <w:ind w:left="427" w:hanging="318"/>
      </w:pPr>
      <w:rPr>
        <w:rFonts w:ascii="Times New Roman" w:eastAsia="Times New Roman" w:hAnsi="Times New Roman" w:cs="Times New Roman" w:hint="default"/>
        <w:w w:val="99"/>
        <w:sz w:val="26"/>
        <w:szCs w:val="26"/>
        <w:lang w:val="ru-RU" w:eastAsia="ru-RU" w:bidi="ru-RU"/>
      </w:rPr>
    </w:lvl>
    <w:lvl w:ilvl="1" w:tplc="A36A8E5A">
      <w:numFmt w:val="bullet"/>
      <w:lvlText w:val="•"/>
      <w:lvlJc w:val="left"/>
      <w:pPr>
        <w:ind w:left="1142" w:hanging="318"/>
      </w:pPr>
      <w:rPr>
        <w:rFonts w:hint="default"/>
        <w:lang w:val="ru-RU" w:eastAsia="ru-RU" w:bidi="ru-RU"/>
      </w:rPr>
    </w:lvl>
    <w:lvl w:ilvl="2" w:tplc="BCBE3770">
      <w:numFmt w:val="bullet"/>
      <w:lvlText w:val="•"/>
      <w:lvlJc w:val="left"/>
      <w:pPr>
        <w:ind w:left="1865" w:hanging="318"/>
      </w:pPr>
      <w:rPr>
        <w:rFonts w:hint="default"/>
        <w:lang w:val="ru-RU" w:eastAsia="ru-RU" w:bidi="ru-RU"/>
      </w:rPr>
    </w:lvl>
    <w:lvl w:ilvl="3" w:tplc="2A78B3AA">
      <w:numFmt w:val="bullet"/>
      <w:lvlText w:val="•"/>
      <w:lvlJc w:val="left"/>
      <w:pPr>
        <w:ind w:left="2588" w:hanging="318"/>
      </w:pPr>
      <w:rPr>
        <w:rFonts w:hint="default"/>
        <w:lang w:val="ru-RU" w:eastAsia="ru-RU" w:bidi="ru-RU"/>
      </w:rPr>
    </w:lvl>
    <w:lvl w:ilvl="4" w:tplc="0CEE8782">
      <w:numFmt w:val="bullet"/>
      <w:lvlText w:val="•"/>
      <w:lvlJc w:val="left"/>
      <w:pPr>
        <w:ind w:left="3311" w:hanging="318"/>
      </w:pPr>
      <w:rPr>
        <w:rFonts w:hint="default"/>
        <w:lang w:val="ru-RU" w:eastAsia="ru-RU" w:bidi="ru-RU"/>
      </w:rPr>
    </w:lvl>
    <w:lvl w:ilvl="5" w:tplc="09EC1D70">
      <w:numFmt w:val="bullet"/>
      <w:lvlText w:val="•"/>
      <w:lvlJc w:val="left"/>
      <w:pPr>
        <w:ind w:left="4034" w:hanging="318"/>
      </w:pPr>
      <w:rPr>
        <w:rFonts w:hint="default"/>
        <w:lang w:val="ru-RU" w:eastAsia="ru-RU" w:bidi="ru-RU"/>
      </w:rPr>
    </w:lvl>
    <w:lvl w:ilvl="6" w:tplc="B6845D04">
      <w:numFmt w:val="bullet"/>
      <w:lvlText w:val="•"/>
      <w:lvlJc w:val="left"/>
      <w:pPr>
        <w:ind w:left="4757" w:hanging="318"/>
      </w:pPr>
      <w:rPr>
        <w:rFonts w:hint="default"/>
        <w:lang w:val="ru-RU" w:eastAsia="ru-RU" w:bidi="ru-RU"/>
      </w:rPr>
    </w:lvl>
    <w:lvl w:ilvl="7" w:tplc="D9A41192">
      <w:numFmt w:val="bullet"/>
      <w:lvlText w:val="•"/>
      <w:lvlJc w:val="left"/>
      <w:pPr>
        <w:ind w:left="5480" w:hanging="318"/>
      </w:pPr>
      <w:rPr>
        <w:rFonts w:hint="default"/>
        <w:lang w:val="ru-RU" w:eastAsia="ru-RU" w:bidi="ru-RU"/>
      </w:rPr>
    </w:lvl>
    <w:lvl w:ilvl="8" w:tplc="61C67BCE">
      <w:numFmt w:val="bullet"/>
      <w:lvlText w:val="•"/>
      <w:lvlJc w:val="left"/>
      <w:pPr>
        <w:ind w:left="6203" w:hanging="318"/>
      </w:pPr>
      <w:rPr>
        <w:rFonts w:hint="default"/>
        <w:lang w:val="ru-RU" w:eastAsia="ru-RU" w:bidi="ru-RU"/>
      </w:rPr>
    </w:lvl>
  </w:abstractNum>
  <w:abstractNum w:abstractNumId="5">
    <w:nsid w:val="3A5E701D"/>
    <w:multiLevelType w:val="hybridMultilevel"/>
    <w:tmpl w:val="60787426"/>
    <w:lvl w:ilvl="0" w:tplc="525E4048">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6">
    <w:nsid w:val="3C165F0A"/>
    <w:multiLevelType w:val="hybridMultilevel"/>
    <w:tmpl w:val="B30EA9AC"/>
    <w:lvl w:ilvl="0" w:tplc="4DCAC6D0">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7">
    <w:nsid w:val="3C4A1F2F"/>
    <w:multiLevelType w:val="hybridMultilevel"/>
    <w:tmpl w:val="E4FAE2EA"/>
    <w:lvl w:ilvl="0" w:tplc="475ABB0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3D243E13"/>
    <w:multiLevelType w:val="hybridMultilevel"/>
    <w:tmpl w:val="2A1486D0"/>
    <w:lvl w:ilvl="0" w:tplc="D9261BF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3F4A3B7D"/>
    <w:multiLevelType w:val="hybridMultilevel"/>
    <w:tmpl w:val="4EB8701E"/>
    <w:lvl w:ilvl="0" w:tplc="311A23A2">
      <w:start w:val="1"/>
      <w:numFmt w:val="decimal"/>
      <w:lvlText w:val="%1."/>
      <w:lvlJc w:val="left"/>
      <w:pPr>
        <w:ind w:left="469" w:hanging="360"/>
      </w:pPr>
      <w:rPr>
        <w:rFonts w:hint="default"/>
        <w:b w:val="0"/>
      </w:rPr>
    </w:lvl>
    <w:lvl w:ilvl="1" w:tplc="04190019" w:tentative="1">
      <w:start w:val="1"/>
      <w:numFmt w:val="lowerLetter"/>
      <w:lvlText w:val="%2."/>
      <w:lvlJc w:val="left"/>
      <w:pPr>
        <w:ind w:left="1189" w:hanging="360"/>
      </w:pPr>
    </w:lvl>
    <w:lvl w:ilvl="2" w:tplc="0419001B" w:tentative="1">
      <w:start w:val="1"/>
      <w:numFmt w:val="lowerRoman"/>
      <w:lvlText w:val="%3."/>
      <w:lvlJc w:val="right"/>
      <w:pPr>
        <w:ind w:left="1909" w:hanging="180"/>
      </w:pPr>
    </w:lvl>
    <w:lvl w:ilvl="3" w:tplc="0419000F" w:tentative="1">
      <w:start w:val="1"/>
      <w:numFmt w:val="decimal"/>
      <w:lvlText w:val="%4."/>
      <w:lvlJc w:val="left"/>
      <w:pPr>
        <w:ind w:left="2629" w:hanging="360"/>
      </w:pPr>
    </w:lvl>
    <w:lvl w:ilvl="4" w:tplc="04190019" w:tentative="1">
      <w:start w:val="1"/>
      <w:numFmt w:val="lowerLetter"/>
      <w:lvlText w:val="%5."/>
      <w:lvlJc w:val="left"/>
      <w:pPr>
        <w:ind w:left="3349" w:hanging="360"/>
      </w:pPr>
    </w:lvl>
    <w:lvl w:ilvl="5" w:tplc="0419001B" w:tentative="1">
      <w:start w:val="1"/>
      <w:numFmt w:val="lowerRoman"/>
      <w:lvlText w:val="%6."/>
      <w:lvlJc w:val="right"/>
      <w:pPr>
        <w:ind w:left="4069" w:hanging="180"/>
      </w:pPr>
    </w:lvl>
    <w:lvl w:ilvl="6" w:tplc="0419000F" w:tentative="1">
      <w:start w:val="1"/>
      <w:numFmt w:val="decimal"/>
      <w:lvlText w:val="%7."/>
      <w:lvlJc w:val="left"/>
      <w:pPr>
        <w:ind w:left="4789" w:hanging="360"/>
      </w:pPr>
    </w:lvl>
    <w:lvl w:ilvl="7" w:tplc="04190019" w:tentative="1">
      <w:start w:val="1"/>
      <w:numFmt w:val="lowerLetter"/>
      <w:lvlText w:val="%8."/>
      <w:lvlJc w:val="left"/>
      <w:pPr>
        <w:ind w:left="5509" w:hanging="360"/>
      </w:pPr>
    </w:lvl>
    <w:lvl w:ilvl="8" w:tplc="0419001B" w:tentative="1">
      <w:start w:val="1"/>
      <w:numFmt w:val="lowerRoman"/>
      <w:lvlText w:val="%9."/>
      <w:lvlJc w:val="right"/>
      <w:pPr>
        <w:ind w:left="6229" w:hanging="180"/>
      </w:pPr>
    </w:lvl>
  </w:abstractNum>
  <w:abstractNum w:abstractNumId="10">
    <w:nsid w:val="491F6861"/>
    <w:multiLevelType w:val="multilevel"/>
    <w:tmpl w:val="324CF08E"/>
    <w:lvl w:ilvl="0">
      <w:start w:val="3"/>
      <w:numFmt w:val="decimal"/>
      <w:lvlText w:val="%1"/>
      <w:lvlJc w:val="left"/>
      <w:pPr>
        <w:ind w:left="360" w:hanging="360"/>
      </w:pPr>
      <w:rPr>
        <w:rFonts w:hint="default"/>
      </w:rPr>
    </w:lvl>
    <w:lvl w:ilvl="1">
      <w:start w:val="1"/>
      <w:numFmt w:val="decimal"/>
      <w:lvlText w:val="%1.%2"/>
      <w:lvlJc w:val="left"/>
      <w:pPr>
        <w:ind w:left="619" w:hanging="360"/>
      </w:pPr>
      <w:rPr>
        <w:rFonts w:hint="default"/>
      </w:rPr>
    </w:lvl>
    <w:lvl w:ilvl="2">
      <w:start w:val="1"/>
      <w:numFmt w:val="decimal"/>
      <w:lvlText w:val="%1.%2.%3"/>
      <w:lvlJc w:val="left"/>
      <w:pPr>
        <w:ind w:left="1238" w:hanging="720"/>
      </w:pPr>
      <w:rPr>
        <w:rFonts w:hint="default"/>
      </w:rPr>
    </w:lvl>
    <w:lvl w:ilvl="3">
      <w:start w:val="1"/>
      <w:numFmt w:val="decimal"/>
      <w:lvlText w:val="%1.%2.%3.%4"/>
      <w:lvlJc w:val="left"/>
      <w:pPr>
        <w:ind w:left="1497" w:hanging="720"/>
      </w:pPr>
      <w:rPr>
        <w:rFonts w:hint="default"/>
      </w:rPr>
    </w:lvl>
    <w:lvl w:ilvl="4">
      <w:start w:val="1"/>
      <w:numFmt w:val="decimal"/>
      <w:lvlText w:val="%1.%2.%3.%4.%5"/>
      <w:lvlJc w:val="left"/>
      <w:pPr>
        <w:ind w:left="2116" w:hanging="1080"/>
      </w:pPr>
      <w:rPr>
        <w:rFonts w:hint="default"/>
      </w:rPr>
    </w:lvl>
    <w:lvl w:ilvl="5">
      <w:start w:val="1"/>
      <w:numFmt w:val="decimal"/>
      <w:lvlText w:val="%1.%2.%3.%4.%5.%6"/>
      <w:lvlJc w:val="left"/>
      <w:pPr>
        <w:ind w:left="2735" w:hanging="1440"/>
      </w:pPr>
      <w:rPr>
        <w:rFonts w:hint="default"/>
      </w:rPr>
    </w:lvl>
    <w:lvl w:ilvl="6">
      <w:start w:val="1"/>
      <w:numFmt w:val="decimal"/>
      <w:lvlText w:val="%1.%2.%3.%4.%5.%6.%7"/>
      <w:lvlJc w:val="left"/>
      <w:pPr>
        <w:ind w:left="2994" w:hanging="1440"/>
      </w:pPr>
      <w:rPr>
        <w:rFonts w:hint="default"/>
      </w:rPr>
    </w:lvl>
    <w:lvl w:ilvl="7">
      <w:start w:val="1"/>
      <w:numFmt w:val="decimal"/>
      <w:lvlText w:val="%1.%2.%3.%4.%5.%6.%7.%8"/>
      <w:lvlJc w:val="left"/>
      <w:pPr>
        <w:ind w:left="3613" w:hanging="1800"/>
      </w:pPr>
      <w:rPr>
        <w:rFonts w:hint="default"/>
      </w:rPr>
    </w:lvl>
    <w:lvl w:ilvl="8">
      <w:start w:val="1"/>
      <w:numFmt w:val="decimal"/>
      <w:lvlText w:val="%1.%2.%3.%4.%5.%6.%7.%8.%9"/>
      <w:lvlJc w:val="left"/>
      <w:pPr>
        <w:ind w:left="3872" w:hanging="1800"/>
      </w:pPr>
      <w:rPr>
        <w:rFonts w:hint="default"/>
      </w:rPr>
    </w:lvl>
  </w:abstractNum>
  <w:abstractNum w:abstractNumId="11">
    <w:nsid w:val="566361DC"/>
    <w:multiLevelType w:val="hybridMultilevel"/>
    <w:tmpl w:val="16984736"/>
    <w:lvl w:ilvl="0" w:tplc="18E0C59A">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2">
    <w:nsid w:val="68D928F9"/>
    <w:multiLevelType w:val="multilevel"/>
    <w:tmpl w:val="9FCC0684"/>
    <w:lvl w:ilvl="0">
      <w:start w:val="1"/>
      <w:numFmt w:val="decimal"/>
      <w:lvlText w:val="%1."/>
      <w:lvlJc w:val="left"/>
      <w:pPr>
        <w:ind w:left="259" w:hanging="706"/>
      </w:pPr>
      <w:rPr>
        <w:rFonts w:ascii="Times New Roman" w:eastAsia="Times New Roman" w:hAnsi="Times New Roman" w:cs="Times New Roman" w:hint="default"/>
        <w:w w:val="99"/>
        <w:sz w:val="26"/>
        <w:szCs w:val="26"/>
        <w:lang w:val="ru-RU" w:eastAsia="ru-RU" w:bidi="ru-RU"/>
      </w:rPr>
    </w:lvl>
    <w:lvl w:ilvl="1">
      <w:start w:val="1"/>
      <w:numFmt w:val="decimal"/>
      <w:lvlText w:val="%1.%2."/>
      <w:lvlJc w:val="left"/>
      <w:pPr>
        <w:ind w:left="1699" w:hanging="706"/>
      </w:pPr>
      <w:rPr>
        <w:rFonts w:ascii="Liberation Serif" w:eastAsia="Times New Roman" w:hAnsi="Liberation Serif" w:cs="Times New Roman" w:hint="default"/>
        <w:color w:val="auto"/>
        <w:w w:val="99"/>
        <w:sz w:val="26"/>
        <w:szCs w:val="26"/>
        <w:lang w:val="ru-RU" w:eastAsia="ru-RU" w:bidi="ru-RU"/>
      </w:rPr>
    </w:lvl>
    <w:lvl w:ilvl="2">
      <w:numFmt w:val="bullet"/>
      <w:lvlText w:val="•"/>
      <w:lvlJc w:val="left"/>
      <w:pPr>
        <w:ind w:left="2245" w:hanging="706"/>
      </w:pPr>
      <w:rPr>
        <w:rFonts w:hint="default"/>
        <w:lang w:val="ru-RU" w:eastAsia="ru-RU" w:bidi="ru-RU"/>
      </w:rPr>
    </w:lvl>
    <w:lvl w:ilvl="3">
      <w:numFmt w:val="bullet"/>
      <w:lvlText w:val="•"/>
      <w:lvlJc w:val="left"/>
      <w:pPr>
        <w:ind w:left="3238" w:hanging="706"/>
      </w:pPr>
      <w:rPr>
        <w:rFonts w:hint="default"/>
        <w:lang w:val="ru-RU" w:eastAsia="ru-RU" w:bidi="ru-RU"/>
      </w:rPr>
    </w:lvl>
    <w:lvl w:ilvl="4">
      <w:numFmt w:val="bullet"/>
      <w:lvlText w:val="•"/>
      <w:lvlJc w:val="left"/>
      <w:pPr>
        <w:ind w:left="4231" w:hanging="706"/>
      </w:pPr>
      <w:rPr>
        <w:rFonts w:hint="default"/>
        <w:lang w:val="ru-RU" w:eastAsia="ru-RU" w:bidi="ru-RU"/>
      </w:rPr>
    </w:lvl>
    <w:lvl w:ilvl="5">
      <w:numFmt w:val="bullet"/>
      <w:lvlText w:val="•"/>
      <w:lvlJc w:val="left"/>
      <w:pPr>
        <w:ind w:left="5224" w:hanging="706"/>
      </w:pPr>
      <w:rPr>
        <w:rFonts w:hint="default"/>
        <w:lang w:val="ru-RU" w:eastAsia="ru-RU" w:bidi="ru-RU"/>
      </w:rPr>
    </w:lvl>
    <w:lvl w:ilvl="6">
      <w:numFmt w:val="bullet"/>
      <w:lvlText w:val="•"/>
      <w:lvlJc w:val="left"/>
      <w:pPr>
        <w:ind w:left="6217" w:hanging="706"/>
      </w:pPr>
      <w:rPr>
        <w:rFonts w:hint="default"/>
        <w:lang w:val="ru-RU" w:eastAsia="ru-RU" w:bidi="ru-RU"/>
      </w:rPr>
    </w:lvl>
    <w:lvl w:ilvl="7">
      <w:numFmt w:val="bullet"/>
      <w:lvlText w:val="•"/>
      <w:lvlJc w:val="left"/>
      <w:pPr>
        <w:ind w:left="7210" w:hanging="706"/>
      </w:pPr>
      <w:rPr>
        <w:rFonts w:hint="default"/>
        <w:lang w:val="ru-RU" w:eastAsia="ru-RU" w:bidi="ru-RU"/>
      </w:rPr>
    </w:lvl>
    <w:lvl w:ilvl="8">
      <w:numFmt w:val="bullet"/>
      <w:lvlText w:val="•"/>
      <w:lvlJc w:val="left"/>
      <w:pPr>
        <w:ind w:left="8203" w:hanging="706"/>
      </w:pPr>
      <w:rPr>
        <w:rFonts w:hint="default"/>
        <w:lang w:val="ru-RU" w:eastAsia="ru-RU" w:bidi="ru-RU"/>
      </w:rPr>
    </w:lvl>
  </w:abstractNum>
  <w:abstractNum w:abstractNumId="13">
    <w:nsid w:val="69095320"/>
    <w:multiLevelType w:val="multilevel"/>
    <w:tmpl w:val="6A1071AE"/>
    <w:lvl w:ilvl="0">
      <w:start w:val="1"/>
      <w:numFmt w:val="decimal"/>
      <w:lvlText w:val="%1."/>
      <w:lvlJc w:val="left"/>
      <w:pPr>
        <w:tabs>
          <w:tab w:val="num" w:pos="928"/>
        </w:tabs>
        <w:ind w:left="928" w:hanging="360"/>
      </w:pPr>
    </w:lvl>
    <w:lvl w:ilvl="1">
      <w:start w:val="1"/>
      <w:numFmt w:val="decimal"/>
      <w:isLgl/>
      <w:lvlText w:val="%1.%2."/>
      <w:lvlJc w:val="left"/>
      <w:pPr>
        <w:tabs>
          <w:tab w:val="num" w:pos="988"/>
        </w:tabs>
        <w:ind w:left="988"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4">
    <w:nsid w:val="6A3A761F"/>
    <w:multiLevelType w:val="hybridMultilevel"/>
    <w:tmpl w:val="EC88AF80"/>
    <w:lvl w:ilvl="0" w:tplc="8736C5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6C6D4FC7"/>
    <w:multiLevelType w:val="hybridMultilevel"/>
    <w:tmpl w:val="708883D2"/>
    <w:lvl w:ilvl="0" w:tplc="A61AD34A">
      <w:start w:val="1"/>
      <w:numFmt w:val="decimal"/>
      <w:lvlText w:val="%1."/>
      <w:lvlJc w:val="left"/>
      <w:pPr>
        <w:ind w:left="427" w:hanging="299"/>
      </w:pPr>
      <w:rPr>
        <w:rFonts w:ascii="Times New Roman" w:eastAsia="Times New Roman" w:hAnsi="Times New Roman" w:cs="Times New Roman" w:hint="default"/>
        <w:spacing w:val="0"/>
        <w:w w:val="100"/>
        <w:sz w:val="23"/>
        <w:szCs w:val="23"/>
        <w:lang w:val="ru-RU" w:eastAsia="ru-RU" w:bidi="ru-RU"/>
      </w:rPr>
    </w:lvl>
    <w:lvl w:ilvl="1" w:tplc="381C1554">
      <w:numFmt w:val="bullet"/>
      <w:lvlText w:val="•"/>
      <w:lvlJc w:val="left"/>
      <w:pPr>
        <w:ind w:left="1142" w:hanging="299"/>
      </w:pPr>
      <w:rPr>
        <w:rFonts w:hint="default"/>
        <w:lang w:val="ru-RU" w:eastAsia="ru-RU" w:bidi="ru-RU"/>
      </w:rPr>
    </w:lvl>
    <w:lvl w:ilvl="2" w:tplc="9588FFC4">
      <w:numFmt w:val="bullet"/>
      <w:lvlText w:val="•"/>
      <w:lvlJc w:val="left"/>
      <w:pPr>
        <w:ind w:left="1865" w:hanging="299"/>
      </w:pPr>
      <w:rPr>
        <w:rFonts w:hint="default"/>
        <w:lang w:val="ru-RU" w:eastAsia="ru-RU" w:bidi="ru-RU"/>
      </w:rPr>
    </w:lvl>
    <w:lvl w:ilvl="3" w:tplc="9082370E">
      <w:numFmt w:val="bullet"/>
      <w:lvlText w:val="•"/>
      <w:lvlJc w:val="left"/>
      <w:pPr>
        <w:ind w:left="2588" w:hanging="299"/>
      </w:pPr>
      <w:rPr>
        <w:rFonts w:hint="default"/>
        <w:lang w:val="ru-RU" w:eastAsia="ru-RU" w:bidi="ru-RU"/>
      </w:rPr>
    </w:lvl>
    <w:lvl w:ilvl="4" w:tplc="90905C62">
      <w:numFmt w:val="bullet"/>
      <w:lvlText w:val="•"/>
      <w:lvlJc w:val="left"/>
      <w:pPr>
        <w:ind w:left="3311" w:hanging="299"/>
      </w:pPr>
      <w:rPr>
        <w:rFonts w:hint="default"/>
        <w:lang w:val="ru-RU" w:eastAsia="ru-RU" w:bidi="ru-RU"/>
      </w:rPr>
    </w:lvl>
    <w:lvl w:ilvl="5" w:tplc="77240D20">
      <w:numFmt w:val="bullet"/>
      <w:lvlText w:val="•"/>
      <w:lvlJc w:val="left"/>
      <w:pPr>
        <w:ind w:left="4034" w:hanging="299"/>
      </w:pPr>
      <w:rPr>
        <w:rFonts w:hint="default"/>
        <w:lang w:val="ru-RU" w:eastAsia="ru-RU" w:bidi="ru-RU"/>
      </w:rPr>
    </w:lvl>
    <w:lvl w:ilvl="6" w:tplc="D0608516">
      <w:numFmt w:val="bullet"/>
      <w:lvlText w:val="•"/>
      <w:lvlJc w:val="left"/>
      <w:pPr>
        <w:ind w:left="4757" w:hanging="299"/>
      </w:pPr>
      <w:rPr>
        <w:rFonts w:hint="default"/>
        <w:lang w:val="ru-RU" w:eastAsia="ru-RU" w:bidi="ru-RU"/>
      </w:rPr>
    </w:lvl>
    <w:lvl w:ilvl="7" w:tplc="41023EF0">
      <w:numFmt w:val="bullet"/>
      <w:lvlText w:val="•"/>
      <w:lvlJc w:val="left"/>
      <w:pPr>
        <w:ind w:left="5480" w:hanging="299"/>
      </w:pPr>
      <w:rPr>
        <w:rFonts w:hint="default"/>
        <w:lang w:val="ru-RU" w:eastAsia="ru-RU" w:bidi="ru-RU"/>
      </w:rPr>
    </w:lvl>
    <w:lvl w:ilvl="8" w:tplc="C7386BC8">
      <w:numFmt w:val="bullet"/>
      <w:lvlText w:val="•"/>
      <w:lvlJc w:val="left"/>
      <w:pPr>
        <w:ind w:left="6203" w:hanging="299"/>
      </w:pPr>
      <w:rPr>
        <w:rFonts w:hint="default"/>
        <w:lang w:val="ru-RU" w:eastAsia="ru-RU" w:bidi="ru-RU"/>
      </w:rPr>
    </w:lvl>
  </w:abstractNum>
  <w:abstractNum w:abstractNumId="16">
    <w:nsid w:val="7AAA106E"/>
    <w:multiLevelType w:val="hybridMultilevel"/>
    <w:tmpl w:val="158CDD6A"/>
    <w:lvl w:ilvl="0" w:tplc="CA8E319C">
      <w:start w:val="1"/>
      <w:numFmt w:val="decimal"/>
      <w:lvlText w:val="%1."/>
      <w:lvlJc w:val="left"/>
      <w:pPr>
        <w:ind w:left="373" w:hanging="264"/>
      </w:pPr>
      <w:rPr>
        <w:rFonts w:ascii="Times New Roman" w:eastAsia="Times New Roman" w:hAnsi="Times New Roman" w:cs="Times New Roman" w:hint="default"/>
        <w:w w:val="99"/>
        <w:sz w:val="26"/>
        <w:szCs w:val="26"/>
        <w:lang w:val="ru-RU" w:eastAsia="ru-RU" w:bidi="ru-RU"/>
      </w:rPr>
    </w:lvl>
    <w:lvl w:ilvl="1" w:tplc="9B6633C6">
      <w:numFmt w:val="bullet"/>
      <w:lvlText w:val="•"/>
      <w:lvlJc w:val="left"/>
      <w:pPr>
        <w:ind w:left="1106" w:hanging="264"/>
      </w:pPr>
      <w:rPr>
        <w:rFonts w:hint="default"/>
        <w:lang w:val="ru-RU" w:eastAsia="ru-RU" w:bidi="ru-RU"/>
      </w:rPr>
    </w:lvl>
    <w:lvl w:ilvl="2" w:tplc="983A6E30">
      <w:numFmt w:val="bullet"/>
      <w:lvlText w:val="•"/>
      <w:lvlJc w:val="left"/>
      <w:pPr>
        <w:ind w:left="1833" w:hanging="264"/>
      </w:pPr>
      <w:rPr>
        <w:rFonts w:hint="default"/>
        <w:lang w:val="ru-RU" w:eastAsia="ru-RU" w:bidi="ru-RU"/>
      </w:rPr>
    </w:lvl>
    <w:lvl w:ilvl="3" w:tplc="BB540B20">
      <w:numFmt w:val="bullet"/>
      <w:lvlText w:val="•"/>
      <w:lvlJc w:val="left"/>
      <w:pPr>
        <w:ind w:left="2560" w:hanging="264"/>
      </w:pPr>
      <w:rPr>
        <w:rFonts w:hint="default"/>
        <w:lang w:val="ru-RU" w:eastAsia="ru-RU" w:bidi="ru-RU"/>
      </w:rPr>
    </w:lvl>
    <w:lvl w:ilvl="4" w:tplc="0A5A9D0E">
      <w:numFmt w:val="bullet"/>
      <w:lvlText w:val="•"/>
      <w:lvlJc w:val="left"/>
      <w:pPr>
        <w:ind w:left="3287" w:hanging="264"/>
      </w:pPr>
      <w:rPr>
        <w:rFonts w:hint="default"/>
        <w:lang w:val="ru-RU" w:eastAsia="ru-RU" w:bidi="ru-RU"/>
      </w:rPr>
    </w:lvl>
    <w:lvl w:ilvl="5" w:tplc="B32C4EB6">
      <w:numFmt w:val="bullet"/>
      <w:lvlText w:val="•"/>
      <w:lvlJc w:val="left"/>
      <w:pPr>
        <w:ind w:left="4014" w:hanging="264"/>
      </w:pPr>
      <w:rPr>
        <w:rFonts w:hint="default"/>
        <w:lang w:val="ru-RU" w:eastAsia="ru-RU" w:bidi="ru-RU"/>
      </w:rPr>
    </w:lvl>
    <w:lvl w:ilvl="6" w:tplc="EA0680A4">
      <w:numFmt w:val="bullet"/>
      <w:lvlText w:val="•"/>
      <w:lvlJc w:val="left"/>
      <w:pPr>
        <w:ind w:left="4741" w:hanging="264"/>
      </w:pPr>
      <w:rPr>
        <w:rFonts w:hint="default"/>
        <w:lang w:val="ru-RU" w:eastAsia="ru-RU" w:bidi="ru-RU"/>
      </w:rPr>
    </w:lvl>
    <w:lvl w:ilvl="7" w:tplc="B66A8DC2">
      <w:numFmt w:val="bullet"/>
      <w:lvlText w:val="•"/>
      <w:lvlJc w:val="left"/>
      <w:pPr>
        <w:ind w:left="5468" w:hanging="264"/>
      </w:pPr>
      <w:rPr>
        <w:rFonts w:hint="default"/>
        <w:lang w:val="ru-RU" w:eastAsia="ru-RU" w:bidi="ru-RU"/>
      </w:rPr>
    </w:lvl>
    <w:lvl w:ilvl="8" w:tplc="CE402C4E">
      <w:numFmt w:val="bullet"/>
      <w:lvlText w:val="•"/>
      <w:lvlJc w:val="left"/>
      <w:pPr>
        <w:ind w:left="6195" w:hanging="264"/>
      </w:pPr>
      <w:rPr>
        <w:rFonts w:hint="default"/>
        <w:lang w:val="ru-RU" w:eastAsia="ru-RU" w:bidi="ru-RU"/>
      </w:rPr>
    </w:lvl>
  </w:abstractNum>
  <w:num w:numId="1">
    <w:abstractNumId w:val="12"/>
  </w:num>
  <w:num w:numId="2">
    <w:abstractNumId w:val="15"/>
  </w:num>
  <w:num w:numId="3">
    <w:abstractNumId w:val="16"/>
  </w:num>
  <w:num w:numId="4">
    <w:abstractNumId w:val="2"/>
  </w:num>
  <w:num w:numId="5">
    <w:abstractNumId w:val="4"/>
  </w:num>
  <w:num w:numId="6">
    <w:abstractNumId w:val="9"/>
  </w:num>
  <w:num w:numId="7">
    <w:abstractNumId w:val="0"/>
  </w:num>
  <w:num w:numId="8">
    <w:abstractNumId w:val="3"/>
  </w:num>
  <w:num w:numId="9">
    <w:abstractNumId w:val="1"/>
  </w:num>
  <w:num w:numId="10">
    <w:abstractNumId w:val="10"/>
  </w:num>
  <w:num w:numId="11">
    <w:abstractNumId w:val="5"/>
  </w:num>
  <w:num w:numId="12">
    <w:abstractNumId w:val="11"/>
  </w:num>
  <w:num w:numId="13">
    <w:abstractNumId w:val="6"/>
  </w:num>
  <w:num w:numId="14">
    <w:abstractNumId w:val="14"/>
  </w:num>
  <w:num w:numId="15">
    <w:abstractNumId w:val="7"/>
  </w:num>
  <w:num w:numId="16">
    <w:abstractNumId w:val="8"/>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C180D"/>
    <w:rsid w:val="00046A6F"/>
    <w:rsid w:val="00113534"/>
    <w:rsid w:val="00181FAD"/>
    <w:rsid w:val="00185270"/>
    <w:rsid w:val="0023724C"/>
    <w:rsid w:val="002F301F"/>
    <w:rsid w:val="003B1216"/>
    <w:rsid w:val="00464A47"/>
    <w:rsid w:val="00482621"/>
    <w:rsid w:val="004919B8"/>
    <w:rsid w:val="004D69E8"/>
    <w:rsid w:val="005962A6"/>
    <w:rsid w:val="005A4893"/>
    <w:rsid w:val="005D1DC5"/>
    <w:rsid w:val="005D5DD3"/>
    <w:rsid w:val="005E2D68"/>
    <w:rsid w:val="00612D37"/>
    <w:rsid w:val="00725AC8"/>
    <w:rsid w:val="00846132"/>
    <w:rsid w:val="008479AB"/>
    <w:rsid w:val="008D461E"/>
    <w:rsid w:val="00910B5B"/>
    <w:rsid w:val="009C0CD0"/>
    <w:rsid w:val="00A21A24"/>
    <w:rsid w:val="00B0503A"/>
    <w:rsid w:val="00BF1056"/>
    <w:rsid w:val="00C64A5A"/>
    <w:rsid w:val="00CC0F76"/>
    <w:rsid w:val="00CC180D"/>
    <w:rsid w:val="00DA043C"/>
    <w:rsid w:val="00E94FB1"/>
    <w:rsid w:val="00F86D77"/>
    <w:rsid w:val="00FA7C7C"/>
    <w:rsid w:val="00FF4684"/>
    <w:rsid w:val="00FF79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B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181FAD"/>
    <w:pPr>
      <w:widowControl w:val="0"/>
      <w:autoSpaceDE w:val="0"/>
      <w:autoSpaceDN w:val="0"/>
      <w:spacing w:after="0" w:line="240" w:lineRule="auto"/>
      <w:ind w:left="259"/>
      <w:jc w:val="both"/>
    </w:pPr>
    <w:rPr>
      <w:rFonts w:ascii="Times New Roman" w:eastAsia="Times New Roman" w:hAnsi="Times New Roman" w:cs="Times New Roman"/>
      <w:sz w:val="26"/>
      <w:szCs w:val="26"/>
      <w:lang w:eastAsia="ru-RU" w:bidi="ru-RU"/>
    </w:rPr>
  </w:style>
  <w:style w:type="character" w:customStyle="1" w:styleId="a4">
    <w:name w:val="Основной текст Знак"/>
    <w:basedOn w:val="a0"/>
    <w:link w:val="a3"/>
    <w:uiPriority w:val="1"/>
    <w:rsid w:val="00181FAD"/>
    <w:rPr>
      <w:rFonts w:ascii="Times New Roman" w:eastAsia="Times New Roman" w:hAnsi="Times New Roman" w:cs="Times New Roman"/>
      <w:sz w:val="26"/>
      <w:szCs w:val="26"/>
      <w:lang w:eastAsia="ru-RU" w:bidi="ru-RU"/>
    </w:rPr>
  </w:style>
  <w:style w:type="paragraph" w:styleId="a5">
    <w:name w:val="List Paragraph"/>
    <w:basedOn w:val="a"/>
    <w:qFormat/>
    <w:rsid w:val="00046A6F"/>
    <w:pPr>
      <w:widowControl w:val="0"/>
      <w:autoSpaceDE w:val="0"/>
      <w:autoSpaceDN w:val="0"/>
      <w:spacing w:after="0" w:line="240" w:lineRule="auto"/>
      <w:ind w:left="259" w:firstLine="710"/>
      <w:jc w:val="both"/>
    </w:pPr>
    <w:rPr>
      <w:rFonts w:ascii="Times New Roman" w:eastAsia="Times New Roman" w:hAnsi="Times New Roman" w:cs="Times New Roman"/>
      <w:lang w:eastAsia="ru-RU" w:bidi="ru-RU"/>
    </w:rPr>
  </w:style>
  <w:style w:type="character" w:styleId="a6">
    <w:name w:val="Hyperlink"/>
    <w:basedOn w:val="a0"/>
    <w:unhideWhenUsed/>
    <w:rsid w:val="00046A6F"/>
    <w:rPr>
      <w:color w:val="0000FF"/>
      <w:u w:val="single"/>
    </w:rPr>
  </w:style>
  <w:style w:type="table" w:customStyle="1" w:styleId="TableNormal">
    <w:name w:val="Table Normal"/>
    <w:uiPriority w:val="2"/>
    <w:semiHidden/>
    <w:unhideWhenUsed/>
    <w:qFormat/>
    <w:rsid w:val="00046A6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64A5A"/>
    <w:pPr>
      <w:widowControl w:val="0"/>
      <w:autoSpaceDE w:val="0"/>
      <w:autoSpaceDN w:val="0"/>
      <w:spacing w:after="0" w:line="240" w:lineRule="auto"/>
    </w:pPr>
    <w:rPr>
      <w:rFonts w:ascii="Times New Roman" w:eastAsia="Times New Roman" w:hAnsi="Times New Roman" w:cs="Times New Roman"/>
      <w:lang w:eastAsia="ru-RU" w:bidi="ru-RU"/>
    </w:rPr>
  </w:style>
  <w:style w:type="table" w:styleId="a7">
    <w:name w:val="Table Grid"/>
    <w:basedOn w:val="a1"/>
    <w:uiPriority w:val="39"/>
    <w:rsid w:val="0023724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5D5DD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D5DD3"/>
    <w:rPr>
      <w:rFonts w:ascii="Segoe UI" w:hAnsi="Segoe UI" w:cs="Segoe UI"/>
      <w:sz w:val="18"/>
      <w:szCs w:val="18"/>
    </w:rPr>
  </w:style>
  <w:style w:type="character" w:styleId="aa">
    <w:name w:val="FollowedHyperlink"/>
    <w:basedOn w:val="a0"/>
    <w:uiPriority w:val="99"/>
    <w:semiHidden/>
    <w:unhideWhenUsed/>
    <w:rsid w:val="00612D3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k.yandex.ru/i/IxhFvhKe3Ntmew" TargetMode="External"/><Relationship Id="rId3" Type="http://schemas.openxmlformats.org/officeDocument/2006/relationships/settings" Target="settings.xml"/><Relationship Id="rId7" Type="http://schemas.openxmlformats.org/officeDocument/2006/relationships/hyperlink" Target="https://disk.yandex.ru/i/TKAqKdjf5OmTC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sk.yandex.ru/i/ZLgdt0UcZeHkmQ" TargetMode="External"/><Relationship Id="rId11" Type="http://schemas.openxmlformats.org/officeDocument/2006/relationships/theme" Target="theme/theme1.xml"/><Relationship Id="rId5" Type="http://schemas.openxmlformats.org/officeDocument/2006/relationships/hyperlink" Target="https://vsosh.irro.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isk.yandex.ru/i/IxhFvhKe3Ntme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6</Pages>
  <Words>2078</Words>
  <Characters>11851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 Насонова</dc:creator>
  <cp:keywords/>
  <dc:description/>
  <cp:lastModifiedBy>Учитель</cp:lastModifiedBy>
  <cp:revision>15</cp:revision>
  <cp:lastPrinted>2023-09-27T11:13:00Z</cp:lastPrinted>
  <dcterms:created xsi:type="dcterms:W3CDTF">2022-09-12T15:46:00Z</dcterms:created>
  <dcterms:modified xsi:type="dcterms:W3CDTF">2025-09-11T08:22:00Z</dcterms:modified>
</cp:coreProperties>
</file>